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5B" w:rsidRDefault="00C5745B" w:rsidP="00C5745B">
      <w:pPr>
        <w:widowControl w:val="0"/>
        <w:jc w:val="center"/>
        <w:rPr>
          <w:b/>
          <w:sz w:val="20"/>
          <w:szCs w:val="20"/>
        </w:rPr>
      </w:pPr>
      <w:r w:rsidRPr="007C5C99">
        <w:rPr>
          <w:b/>
          <w:sz w:val="20"/>
          <w:szCs w:val="20"/>
        </w:rPr>
        <w:t>Договор на ока</w:t>
      </w:r>
      <w:r>
        <w:rPr>
          <w:b/>
          <w:sz w:val="20"/>
          <w:szCs w:val="20"/>
        </w:rPr>
        <w:t>зание платных медицинских услуг</w:t>
      </w:r>
    </w:p>
    <w:p w:rsidR="00C5745B" w:rsidRPr="007C5C99" w:rsidRDefault="00C5745B" w:rsidP="00C5745B">
      <w:pPr>
        <w:widowControl w:val="0"/>
        <w:jc w:val="center"/>
        <w:rPr>
          <w:b/>
          <w:sz w:val="20"/>
          <w:szCs w:val="20"/>
        </w:rPr>
      </w:pPr>
      <w:r w:rsidRPr="007C5C99">
        <w:rPr>
          <w:b/>
          <w:sz w:val="20"/>
          <w:szCs w:val="20"/>
        </w:rPr>
        <w:t>г. Обнинск</w:t>
      </w:r>
      <w:r w:rsidRPr="007C5C99">
        <w:rPr>
          <w:b/>
          <w:sz w:val="20"/>
          <w:szCs w:val="20"/>
        </w:rPr>
        <w:tab/>
      </w:r>
      <w:r w:rsidRPr="007C5C99">
        <w:rPr>
          <w:b/>
          <w:sz w:val="20"/>
          <w:szCs w:val="20"/>
        </w:rPr>
        <w:tab/>
      </w:r>
      <w:r w:rsidRPr="007C5C9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Pr="007C5C99">
        <w:rPr>
          <w:b/>
          <w:sz w:val="20"/>
          <w:szCs w:val="20"/>
        </w:rPr>
        <w:tab/>
      </w:r>
      <w:r w:rsidRPr="007C5C99">
        <w:rPr>
          <w:b/>
          <w:sz w:val="20"/>
          <w:szCs w:val="20"/>
        </w:rPr>
        <w:tab/>
      </w:r>
      <w:r w:rsidRPr="007C5C99">
        <w:rPr>
          <w:b/>
          <w:sz w:val="20"/>
          <w:szCs w:val="20"/>
        </w:rPr>
        <w:tab/>
      </w:r>
      <w:r w:rsidRPr="007C5C99">
        <w:rPr>
          <w:b/>
          <w:sz w:val="20"/>
          <w:szCs w:val="20"/>
        </w:rPr>
        <w:tab/>
      </w:r>
      <w:r w:rsidRPr="007C5C99">
        <w:rPr>
          <w:b/>
          <w:sz w:val="20"/>
          <w:szCs w:val="20"/>
        </w:rPr>
        <w:tab/>
      </w:r>
      <w:r w:rsidRPr="007C5C99">
        <w:rPr>
          <w:b/>
          <w:sz w:val="20"/>
          <w:szCs w:val="20"/>
        </w:rPr>
        <w:tab/>
      </w:r>
      <w:r w:rsidRPr="007C5C9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</w:t>
      </w:r>
      <w:r w:rsidRPr="007C5C99">
        <w:rPr>
          <w:b/>
          <w:sz w:val="20"/>
          <w:szCs w:val="20"/>
        </w:rPr>
        <w:t>«__» __________</w:t>
      </w:r>
      <w:r w:rsidR="00855D4A">
        <w:rPr>
          <w:b/>
          <w:sz w:val="20"/>
          <w:szCs w:val="20"/>
        </w:rPr>
        <w:t xml:space="preserve"> ____</w:t>
      </w:r>
      <w:r>
        <w:rPr>
          <w:b/>
          <w:sz w:val="20"/>
          <w:szCs w:val="20"/>
        </w:rPr>
        <w:t xml:space="preserve"> </w:t>
      </w:r>
      <w:proofErr w:type="gramStart"/>
      <w:r w:rsidRPr="007C5C99">
        <w:rPr>
          <w:b/>
          <w:sz w:val="20"/>
          <w:szCs w:val="20"/>
        </w:rPr>
        <w:t>г</w:t>
      </w:r>
      <w:proofErr w:type="gramEnd"/>
      <w:r w:rsidRPr="007C5C99">
        <w:rPr>
          <w:b/>
          <w:sz w:val="20"/>
          <w:szCs w:val="20"/>
        </w:rPr>
        <w:t>.</w:t>
      </w:r>
    </w:p>
    <w:p w:rsidR="00C5745B" w:rsidRPr="007C5C99" w:rsidRDefault="00C5745B" w:rsidP="00C5745B">
      <w:pPr>
        <w:widowControl w:val="0"/>
        <w:rPr>
          <w:b/>
          <w:sz w:val="20"/>
          <w:szCs w:val="20"/>
        </w:rPr>
      </w:pPr>
    </w:p>
    <w:p w:rsidR="00C5745B" w:rsidRDefault="00C5745B" w:rsidP="00C5745B">
      <w:pPr>
        <w:widowControl w:val="0"/>
        <w:jc w:val="both"/>
        <w:rPr>
          <w:sz w:val="20"/>
          <w:szCs w:val="20"/>
        </w:rPr>
      </w:pPr>
      <w:r w:rsidRPr="007C5C99">
        <w:rPr>
          <w:sz w:val="20"/>
          <w:szCs w:val="20"/>
        </w:rPr>
        <w:t xml:space="preserve">Общество с ограниченной ответственностью «Кедр», имеющее лицензию на осуществление медицинской деятельности № </w:t>
      </w:r>
      <w:r>
        <w:rPr>
          <w:i/>
          <w:sz w:val="20"/>
          <w:szCs w:val="20"/>
        </w:rPr>
        <w:t>ЛО-40-01-001</w:t>
      </w:r>
      <w:r w:rsidR="00855D4A">
        <w:rPr>
          <w:i/>
          <w:sz w:val="20"/>
          <w:szCs w:val="20"/>
        </w:rPr>
        <w:t>828</w:t>
      </w:r>
      <w:r w:rsidRPr="007C5C99">
        <w:rPr>
          <w:i/>
          <w:sz w:val="20"/>
          <w:szCs w:val="20"/>
        </w:rPr>
        <w:t xml:space="preserve"> от </w:t>
      </w:r>
      <w:r w:rsidR="00855D4A">
        <w:rPr>
          <w:i/>
          <w:sz w:val="20"/>
          <w:szCs w:val="20"/>
        </w:rPr>
        <w:t>25</w:t>
      </w:r>
      <w:r w:rsidRPr="007C5C99">
        <w:rPr>
          <w:i/>
          <w:sz w:val="20"/>
          <w:szCs w:val="20"/>
        </w:rPr>
        <w:t>.</w:t>
      </w:r>
      <w:r w:rsidR="00855D4A">
        <w:rPr>
          <w:i/>
          <w:sz w:val="20"/>
          <w:szCs w:val="20"/>
        </w:rPr>
        <w:t>03</w:t>
      </w:r>
      <w:r w:rsidRPr="007C5C99">
        <w:rPr>
          <w:i/>
          <w:sz w:val="20"/>
          <w:szCs w:val="20"/>
        </w:rPr>
        <w:t>.20</w:t>
      </w:r>
      <w:r w:rsidR="00855D4A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(</w:t>
      </w:r>
      <w:r w:rsidRPr="007C5C99">
        <w:rPr>
          <w:i/>
          <w:sz w:val="20"/>
          <w:szCs w:val="20"/>
        </w:rPr>
        <w:t xml:space="preserve">выдана Министерством здравоохранения Калужской </w:t>
      </w:r>
      <w:r>
        <w:rPr>
          <w:i/>
          <w:sz w:val="20"/>
          <w:szCs w:val="20"/>
        </w:rPr>
        <w:t xml:space="preserve">области, </w:t>
      </w:r>
      <w:proofErr w:type="gramStart"/>
      <w:r>
        <w:rPr>
          <w:i/>
          <w:sz w:val="20"/>
          <w:szCs w:val="20"/>
        </w:rPr>
        <w:t>г</w:t>
      </w:r>
      <w:proofErr w:type="gramEnd"/>
      <w:r>
        <w:rPr>
          <w:i/>
          <w:sz w:val="20"/>
          <w:szCs w:val="20"/>
        </w:rPr>
        <w:t>.</w:t>
      </w:r>
      <w:r w:rsidR="00855D4A">
        <w:rPr>
          <w:i/>
          <w:sz w:val="20"/>
          <w:szCs w:val="20"/>
        </w:rPr>
        <w:t xml:space="preserve"> </w:t>
      </w:r>
      <w:r w:rsidRPr="007C5C99">
        <w:rPr>
          <w:i/>
          <w:sz w:val="20"/>
          <w:szCs w:val="20"/>
        </w:rPr>
        <w:t>Калуга, ул. Пролетарская, д.111, тел.</w:t>
      </w:r>
      <w:r w:rsidR="00855D4A">
        <w:rPr>
          <w:i/>
          <w:sz w:val="20"/>
          <w:szCs w:val="20"/>
        </w:rPr>
        <w:t xml:space="preserve"> </w:t>
      </w:r>
      <w:r w:rsidRPr="007C5C99">
        <w:rPr>
          <w:i/>
          <w:sz w:val="20"/>
          <w:szCs w:val="20"/>
        </w:rPr>
        <w:t>8(4842)71-90-02</w:t>
      </w:r>
      <w:r>
        <w:rPr>
          <w:i/>
          <w:sz w:val="20"/>
          <w:szCs w:val="20"/>
        </w:rPr>
        <w:t>)</w:t>
      </w:r>
      <w:r w:rsidRPr="007C5C99">
        <w:rPr>
          <w:sz w:val="20"/>
          <w:szCs w:val="20"/>
        </w:rPr>
        <w:t xml:space="preserve">, в лице Генерального директора </w:t>
      </w:r>
      <w:proofErr w:type="spellStart"/>
      <w:r w:rsidRPr="007C5C99">
        <w:rPr>
          <w:sz w:val="20"/>
          <w:szCs w:val="20"/>
        </w:rPr>
        <w:t>Мялина</w:t>
      </w:r>
      <w:proofErr w:type="spellEnd"/>
      <w:r w:rsidRPr="007C5C99">
        <w:rPr>
          <w:sz w:val="20"/>
          <w:szCs w:val="20"/>
        </w:rPr>
        <w:t xml:space="preserve"> Александра</w:t>
      </w:r>
      <w:r>
        <w:rPr>
          <w:sz w:val="20"/>
          <w:szCs w:val="20"/>
        </w:rPr>
        <w:t xml:space="preserve"> </w:t>
      </w:r>
      <w:r w:rsidRPr="007C5C99">
        <w:rPr>
          <w:sz w:val="20"/>
          <w:szCs w:val="20"/>
        </w:rPr>
        <w:t xml:space="preserve">Николаевича, действующего на основании Устава, именуемое в дальнейшем «Исполнитель», с одной стороны, </w:t>
      </w:r>
    </w:p>
    <w:p w:rsidR="00C5745B" w:rsidRPr="00894077" w:rsidRDefault="00C5745B" w:rsidP="00C5745B">
      <w:pPr>
        <w:widowControl w:val="0"/>
        <w:jc w:val="center"/>
        <w:rPr>
          <w:i/>
          <w:sz w:val="20"/>
          <w:szCs w:val="20"/>
        </w:rPr>
      </w:pPr>
      <w:r w:rsidRPr="007C5C99">
        <w:rPr>
          <w:sz w:val="20"/>
          <w:szCs w:val="20"/>
        </w:rPr>
        <w:t xml:space="preserve">и </w:t>
      </w:r>
      <w:r>
        <w:rPr>
          <w:sz w:val="20"/>
          <w:szCs w:val="20"/>
        </w:rPr>
        <w:t>пациент</w:t>
      </w:r>
      <w:r>
        <w:rPr>
          <w:sz w:val="20"/>
        </w:rPr>
        <w:t>_______________________________________</w:t>
      </w:r>
      <w:r w:rsidRPr="007C5C99">
        <w:rPr>
          <w:sz w:val="20"/>
        </w:rPr>
        <w:t>___________________________, дата рождения</w:t>
      </w:r>
      <w:r>
        <w:rPr>
          <w:sz w:val="20"/>
        </w:rPr>
        <w:t xml:space="preserve"> _____________, </w:t>
      </w:r>
      <w:r>
        <w:rPr>
          <w:i/>
          <w:szCs w:val="16"/>
        </w:rPr>
        <w:t xml:space="preserve">                                                               </w:t>
      </w:r>
      <w:r w:rsidRPr="00894077">
        <w:rPr>
          <w:i/>
          <w:sz w:val="20"/>
          <w:szCs w:val="20"/>
        </w:rPr>
        <w:t>(ФИО</w:t>
      </w:r>
      <w:r>
        <w:rPr>
          <w:i/>
          <w:sz w:val="20"/>
          <w:szCs w:val="20"/>
        </w:rPr>
        <w:t>, дата рождения</w:t>
      </w:r>
      <w:r w:rsidRPr="00894077">
        <w:rPr>
          <w:i/>
          <w:sz w:val="20"/>
          <w:szCs w:val="20"/>
        </w:rPr>
        <w:t xml:space="preserve"> пациента)</w:t>
      </w:r>
    </w:p>
    <w:p w:rsidR="00C5745B" w:rsidRDefault="00C5745B" w:rsidP="00C5745B">
      <w:pPr>
        <w:pStyle w:val="a3"/>
        <w:widowControl w:val="0"/>
        <w:rPr>
          <w:sz w:val="20"/>
        </w:rPr>
      </w:pPr>
      <w:r>
        <w:rPr>
          <w:sz w:val="20"/>
        </w:rPr>
        <w:t>в лице / с согласия _____________________________________________________________________________________,</w:t>
      </w:r>
    </w:p>
    <w:p w:rsidR="00C5745B" w:rsidRPr="00894077" w:rsidRDefault="00C5745B" w:rsidP="00C5745B">
      <w:pPr>
        <w:widowControl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894077">
        <w:rPr>
          <w:i/>
          <w:sz w:val="20"/>
          <w:szCs w:val="20"/>
        </w:rPr>
        <w:t>(ФИО законного представителя: родителя, усыновителя, опекуна, попечителя)</w:t>
      </w:r>
    </w:p>
    <w:p w:rsidR="00C5745B" w:rsidRPr="007C5C99" w:rsidRDefault="00C5745B" w:rsidP="00C5745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7C5C99">
        <w:rPr>
          <w:sz w:val="20"/>
          <w:szCs w:val="20"/>
        </w:rPr>
        <w:t>менуемы</w:t>
      </w:r>
      <w:proofErr w:type="gramStart"/>
      <w:r w:rsidRPr="007C5C99"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-</w:t>
      </w:r>
      <w:proofErr w:type="spellStart"/>
      <w:r w:rsidRPr="007C5C99">
        <w:rPr>
          <w:sz w:val="20"/>
          <w:szCs w:val="20"/>
        </w:rPr>
        <w:t>ая</w:t>
      </w:r>
      <w:proofErr w:type="spellEnd"/>
      <w:r w:rsidRPr="007C5C99">
        <w:rPr>
          <w:sz w:val="20"/>
          <w:szCs w:val="20"/>
        </w:rPr>
        <w:t>) в дальнейшем «Заказчик», с другой стороны, заключили настоящий договор о нижеследующем:</w:t>
      </w:r>
    </w:p>
    <w:p w:rsidR="00C5745B" w:rsidRPr="007C5C99" w:rsidRDefault="00C5745B" w:rsidP="00C5745B">
      <w:pPr>
        <w:widowControl w:val="0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C5745B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Pr="007C5C99">
        <w:rPr>
          <w:sz w:val="20"/>
          <w:szCs w:val="20"/>
        </w:rPr>
        <w:t xml:space="preserve"> В соответствии с условиями настоящего договора Заказчик поручает и оплачива</w:t>
      </w:r>
      <w:r>
        <w:rPr>
          <w:sz w:val="20"/>
          <w:szCs w:val="20"/>
        </w:rPr>
        <w:t>е</w:t>
      </w:r>
      <w:r w:rsidRPr="007C5C99">
        <w:rPr>
          <w:sz w:val="20"/>
          <w:szCs w:val="20"/>
        </w:rPr>
        <w:t>т</w:t>
      </w:r>
      <w:r>
        <w:rPr>
          <w:sz w:val="20"/>
          <w:szCs w:val="20"/>
        </w:rPr>
        <w:t xml:space="preserve">, а </w:t>
      </w:r>
      <w:r w:rsidRPr="007C5C99">
        <w:rPr>
          <w:sz w:val="20"/>
          <w:szCs w:val="20"/>
        </w:rPr>
        <w:t xml:space="preserve">Исполнитель оказывает </w:t>
      </w:r>
      <w:r>
        <w:rPr>
          <w:sz w:val="20"/>
          <w:szCs w:val="20"/>
        </w:rPr>
        <w:t xml:space="preserve">пациенту </w:t>
      </w:r>
      <w:r w:rsidRPr="007C5C99">
        <w:rPr>
          <w:sz w:val="20"/>
          <w:szCs w:val="20"/>
        </w:rPr>
        <w:t>платные (на возмездной основе) медицинские услуги, включающие в себя консультации специалистов, инструментальные и лабораторные исследования, диагностические тесты, назначение и коррекцию медикаментозного леч</w:t>
      </w:r>
      <w:r>
        <w:rPr>
          <w:sz w:val="20"/>
          <w:szCs w:val="20"/>
        </w:rPr>
        <w:t>ения, оперативные вмешательства</w:t>
      </w:r>
      <w:r w:rsidRPr="007C5C99">
        <w:rPr>
          <w:sz w:val="20"/>
          <w:szCs w:val="20"/>
        </w:rPr>
        <w:t xml:space="preserve"> и другие лечебные мероприятия </w:t>
      </w:r>
      <w:r>
        <w:rPr>
          <w:sz w:val="20"/>
          <w:szCs w:val="20"/>
        </w:rPr>
        <w:t xml:space="preserve">(далее - </w:t>
      </w:r>
      <w:r w:rsidRPr="007C5C99">
        <w:rPr>
          <w:sz w:val="20"/>
          <w:szCs w:val="20"/>
        </w:rPr>
        <w:t>«</w:t>
      </w:r>
      <w:r>
        <w:rPr>
          <w:sz w:val="20"/>
          <w:szCs w:val="20"/>
        </w:rPr>
        <w:t>у</w:t>
      </w:r>
      <w:r w:rsidRPr="007C5C99">
        <w:rPr>
          <w:sz w:val="20"/>
          <w:szCs w:val="20"/>
        </w:rPr>
        <w:t>слуги»</w:t>
      </w:r>
      <w:r>
        <w:rPr>
          <w:sz w:val="20"/>
          <w:szCs w:val="20"/>
        </w:rPr>
        <w:t xml:space="preserve">) </w:t>
      </w:r>
      <w:r w:rsidRPr="007C5C99">
        <w:rPr>
          <w:sz w:val="20"/>
          <w:szCs w:val="20"/>
        </w:rPr>
        <w:t xml:space="preserve">в соответствии с лицензией. 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1.2</w:t>
      </w:r>
      <w:r>
        <w:rPr>
          <w:sz w:val="20"/>
          <w:szCs w:val="20"/>
        </w:rPr>
        <w:t>.</w:t>
      </w:r>
      <w:r w:rsidRPr="007C5C99">
        <w:rPr>
          <w:sz w:val="20"/>
          <w:szCs w:val="20"/>
        </w:rPr>
        <w:t xml:space="preserve"> Исполнитель оказывает услуги в соответстви</w:t>
      </w:r>
      <w:r>
        <w:rPr>
          <w:sz w:val="20"/>
          <w:szCs w:val="20"/>
        </w:rPr>
        <w:t>и с планом лечения, согласованным с Заказчиком и отраженным</w:t>
      </w:r>
      <w:r w:rsidRPr="007C5C99">
        <w:rPr>
          <w:sz w:val="20"/>
          <w:szCs w:val="20"/>
        </w:rPr>
        <w:t xml:space="preserve"> в амбулаторной карте</w:t>
      </w:r>
      <w:r>
        <w:rPr>
          <w:sz w:val="20"/>
          <w:szCs w:val="20"/>
        </w:rPr>
        <w:t xml:space="preserve"> пациента. Перечень</w:t>
      </w:r>
      <w:r w:rsidRPr="007C5C99">
        <w:rPr>
          <w:sz w:val="20"/>
          <w:szCs w:val="20"/>
        </w:rPr>
        <w:t xml:space="preserve"> услуг и их</w:t>
      </w:r>
      <w:r>
        <w:rPr>
          <w:sz w:val="20"/>
          <w:szCs w:val="20"/>
        </w:rPr>
        <w:t xml:space="preserve"> состав согласно плану лечения</w:t>
      </w:r>
      <w:r w:rsidRPr="007C5C99">
        <w:rPr>
          <w:sz w:val="20"/>
          <w:szCs w:val="20"/>
        </w:rPr>
        <w:t xml:space="preserve"> может корректироваться в процессе оказания медицинской помощи, запись </w:t>
      </w:r>
      <w:r>
        <w:rPr>
          <w:sz w:val="20"/>
          <w:szCs w:val="20"/>
        </w:rPr>
        <w:t xml:space="preserve">об этом </w:t>
      </w:r>
      <w:r w:rsidRPr="007C5C99">
        <w:rPr>
          <w:sz w:val="20"/>
          <w:szCs w:val="20"/>
        </w:rPr>
        <w:t>производится</w:t>
      </w:r>
      <w:r>
        <w:rPr>
          <w:sz w:val="20"/>
          <w:szCs w:val="20"/>
        </w:rPr>
        <w:t xml:space="preserve"> </w:t>
      </w:r>
      <w:r w:rsidRPr="007C5C99">
        <w:rPr>
          <w:sz w:val="20"/>
          <w:szCs w:val="20"/>
        </w:rPr>
        <w:t>в пер</w:t>
      </w:r>
      <w:r>
        <w:rPr>
          <w:sz w:val="20"/>
          <w:szCs w:val="20"/>
        </w:rPr>
        <w:t>вичной медицинской документации. Наименование и полный перечень услуг, которые могут быть оказаны по поручению Заказчика, определяется на основании Прейскуранта, утвержденного Исполнителем и действующего на момент оказания услуги.</w:t>
      </w:r>
    </w:p>
    <w:p w:rsidR="00C5745B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1.3. При исполнении настоящего д</w:t>
      </w:r>
      <w:r w:rsidRPr="007C5C99">
        <w:rPr>
          <w:sz w:val="20"/>
          <w:szCs w:val="20"/>
        </w:rPr>
        <w:t xml:space="preserve">оговора Стороны руководствуются законодательством Российской Федерации, регулирующим </w:t>
      </w:r>
      <w:r>
        <w:rPr>
          <w:sz w:val="20"/>
          <w:szCs w:val="20"/>
        </w:rPr>
        <w:t xml:space="preserve">порядок оказания </w:t>
      </w:r>
      <w:r w:rsidRPr="007C5C99">
        <w:rPr>
          <w:sz w:val="20"/>
          <w:szCs w:val="20"/>
        </w:rPr>
        <w:t>медицинским учреждением платных медицинских услуг населению.</w:t>
      </w:r>
    </w:p>
    <w:p w:rsidR="00C5745B" w:rsidRPr="00855D4A" w:rsidRDefault="00C5745B" w:rsidP="00C5745B">
      <w:pPr>
        <w:widowControl w:val="0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855D4A">
        <w:rPr>
          <w:b/>
          <w:sz w:val="20"/>
          <w:szCs w:val="20"/>
        </w:rPr>
        <w:t>У</w:t>
      </w:r>
      <w:r w:rsidR="00B7019F" w:rsidRPr="00855D4A">
        <w:rPr>
          <w:b/>
          <w:sz w:val="20"/>
          <w:szCs w:val="20"/>
        </w:rPr>
        <w:t>словия,</w:t>
      </w:r>
      <w:r w:rsidRPr="00855D4A">
        <w:rPr>
          <w:b/>
          <w:sz w:val="20"/>
          <w:szCs w:val="20"/>
        </w:rPr>
        <w:t xml:space="preserve"> порядок </w:t>
      </w:r>
      <w:r w:rsidR="00B7019F" w:rsidRPr="00855D4A">
        <w:rPr>
          <w:b/>
          <w:sz w:val="20"/>
          <w:szCs w:val="20"/>
        </w:rPr>
        <w:t xml:space="preserve">и сроки </w:t>
      </w:r>
      <w:r w:rsidRPr="00855D4A">
        <w:rPr>
          <w:b/>
          <w:sz w:val="20"/>
          <w:szCs w:val="20"/>
        </w:rPr>
        <w:t>оказания Услуг</w:t>
      </w:r>
    </w:p>
    <w:p w:rsidR="00C5745B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2.1</w:t>
      </w:r>
      <w:r>
        <w:rPr>
          <w:sz w:val="20"/>
          <w:szCs w:val="20"/>
        </w:rPr>
        <w:t>.</w:t>
      </w:r>
      <w:r w:rsidRPr="007C5C99">
        <w:rPr>
          <w:sz w:val="20"/>
          <w:szCs w:val="20"/>
        </w:rPr>
        <w:t xml:space="preserve"> И</w:t>
      </w:r>
      <w:r>
        <w:rPr>
          <w:sz w:val="20"/>
          <w:szCs w:val="20"/>
        </w:rPr>
        <w:t>сполнитель оказывает у</w:t>
      </w:r>
      <w:r w:rsidRPr="007C5C99">
        <w:rPr>
          <w:sz w:val="20"/>
          <w:szCs w:val="20"/>
        </w:rPr>
        <w:t xml:space="preserve">слуги по настоящему Договору в помещении медицинского центра по адресу: Калужская область, </w:t>
      </w:r>
      <w:proofErr w:type="gramStart"/>
      <w:r w:rsidRPr="007C5C99">
        <w:rPr>
          <w:sz w:val="20"/>
          <w:szCs w:val="20"/>
        </w:rPr>
        <w:t>г</w:t>
      </w:r>
      <w:proofErr w:type="gramEnd"/>
      <w:r w:rsidRPr="007C5C99">
        <w:rPr>
          <w:sz w:val="20"/>
          <w:szCs w:val="20"/>
        </w:rPr>
        <w:t>. Обнинск, ул. Звездная, д. 21а.</w:t>
      </w:r>
      <w:r>
        <w:rPr>
          <w:sz w:val="20"/>
          <w:szCs w:val="20"/>
        </w:rPr>
        <w:t xml:space="preserve"> Пациент</w:t>
      </w:r>
      <w:r w:rsidRPr="007C5C99">
        <w:rPr>
          <w:sz w:val="20"/>
          <w:szCs w:val="20"/>
        </w:rPr>
        <w:t xml:space="preserve"> может быть направлен в другие лечебные учреждения для консультации, лечения либо проведения диагностических исследований.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2.</w:t>
      </w:r>
      <w:r>
        <w:rPr>
          <w:sz w:val="20"/>
          <w:szCs w:val="20"/>
        </w:rPr>
        <w:t>2.</w:t>
      </w:r>
      <w:r w:rsidRPr="007C5C99">
        <w:rPr>
          <w:sz w:val="20"/>
          <w:szCs w:val="20"/>
        </w:rPr>
        <w:t xml:space="preserve"> Исполнитель оказывает услуги по настоящему Договору в дни и часы работы, которые устанавливаются Исполнителем и доводятся до сведения Заказчика в наглядной и доступной форме на информационном стенде</w:t>
      </w:r>
      <w:r w:rsidRPr="00A614E0">
        <w:rPr>
          <w:sz w:val="20"/>
          <w:szCs w:val="20"/>
        </w:rPr>
        <w:t xml:space="preserve"> </w:t>
      </w:r>
      <w:r w:rsidRPr="007C5C99">
        <w:rPr>
          <w:sz w:val="20"/>
          <w:szCs w:val="20"/>
        </w:rPr>
        <w:t xml:space="preserve">в помещении медицинского центра и сайте </w:t>
      </w:r>
      <w:hyperlink r:id="rId5" w:history="1">
        <w:r w:rsidRPr="00A614E0">
          <w:rPr>
            <w:sz w:val="20"/>
            <w:szCs w:val="20"/>
          </w:rPr>
          <w:t>www.clinica-kedr.ru</w:t>
        </w:r>
      </w:hyperlink>
      <w:r w:rsidRPr="007C5C99">
        <w:rPr>
          <w:sz w:val="20"/>
          <w:szCs w:val="20"/>
        </w:rPr>
        <w:t>.</w:t>
      </w:r>
    </w:p>
    <w:p w:rsidR="00AF4B46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2.3. Предоставление у</w:t>
      </w:r>
      <w:r w:rsidRPr="007C5C99">
        <w:rPr>
          <w:sz w:val="20"/>
          <w:szCs w:val="20"/>
        </w:rPr>
        <w:t xml:space="preserve">слуг по настоящему Договору происходит в порядке предварительной записи </w:t>
      </w:r>
      <w:r>
        <w:rPr>
          <w:sz w:val="20"/>
          <w:szCs w:val="20"/>
        </w:rPr>
        <w:t>пациента</w:t>
      </w:r>
      <w:r w:rsidRPr="007C5C99">
        <w:rPr>
          <w:sz w:val="20"/>
          <w:szCs w:val="20"/>
        </w:rPr>
        <w:t xml:space="preserve"> на приём по телефону (484)395-62-02 или </w:t>
      </w:r>
      <w:r>
        <w:rPr>
          <w:sz w:val="20"/>
          <w:szCs w:val="20"/>
        </w:rPr>
        <w:t xml:space="preserve">в регистратуре при </w:t>
      </w:r>
      <w:r w:rsidRPr="007C5C99">
        <w:rPr>
          <w:sz w:val="20"/>
          <w:szCs w:val="20"/>
        </w:rPr>
        <w:t>непосредственно</w:t>
      </w:r>
      <w:r>
        <w:rPr>
          <w:sz w:val="20"/>
          <w:szCs w:val="20"/>
        </w:rPr>
        <w:t>м</w:t>
      </w:r>
      <w:r w:rsidRPr="007C5C99">
        <w:rPr>
          <w:sz w:val="20"/>
          <w:szCs w:val="20"/>
        </w:rPr>
        <w:t xml:space="preserve"> обращении</w:t>
      </w:r>
      <w:r>
        <w:rPr>
          <w:sz w:val="20"/>
          <w:szCs w:val="20"/>
        </w:rPr>
        <w:t xml:space="preserve"> в медицинский центр</w:t>
      </w:r>
      <w:r w:rsidRPr="007C5C99">
        <w:rPr>
          <w:sz w:val="20"/>
          <w:szCs w:val="20"/>
        </w:rPr>
        <w:t>.</w:t>
      </w:r>
      <w:r w:rsidR="002C5CBA">
        <w:rPr>
          <w:sz w:val="20"/>
          <w:szCs w:val="20"/>
        </w:rPr>
        <w:t xml:space="preserve"> 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 w:rsidRPr="007C5C99">
        <w:rPr>
          <w:sz w:val="20"/>
          <w:szCs w:val="20"/>
        </w:rPr>
        <w:t xml:space="preserve"> В случае необходимости экстренная помощь оказывается </w:t>
      </w:r>
      <w:r>
        <w:rPr>
          <w:sz w:val="20"/>
          <w:szCs w:val="20"/>
        </w:rPr>
        <w:t>пациенту</w:t>
      </w:r>
      <w:r w:rsidRPr="007C5C99">
        <w:rPr>
          <w:sz w:val="20"/>
          <w:szCs w:val="20"/>
        </w:rPr>
        <w:t xml:space="preserve"> в соответствии с Положением об оказании экстренной медицинской помощи, утвержден</w:t>
      </w:r>
      <w:r>
        <w:rPr>
          <w:sz w:val="20"/>
          <w:szCs w:val="20"/>
        </w:rPr>
        <w:t>ным Исполнителем</w:t>
      </w:r>
      <w:r w:rsidRPr="007C5C99">
        <w:rPr>
          <w:sz w:val="20"/>
          <w:szCs w:val="20"/>
        </w:rPr>
        <w:t>.</w:t>
      </w:r>
    </w:p>
    <w:p w:rsidR="00D3310B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 w:rsidRPr="007C5C99">
        <w:rPr>
          <w:sz w:val="20"/>
          <w:szCs w:val="20"/>
        </w:rPr>
        <w:t xml:space="preserve"> Обследование и лечение проводятся в сроки, рекомендованные М</w:t>
      </w:r>
      <w:r>
        <w:rPr>
          <w:sz w:val="20"/>
          <w:szCs w:val="20"/>
        </w:rPr>
        <w:t xml:space="preserve">инздравом РФ по соответствующим </w:t>
      </w:r>
      <w:r w:rsidRPr="00855D4A">
        <w:rPr>
          <w:sz w:val="20"/>
          <w:szCs w:val="20"/>
        </w:rPr>
        <w:t xml:space="preserve">нозологическим формам. </w:t>
      </w:r>
      <w:proofErr w:type="gramStart"/>
      <w:r w:rsidR="00067876" w:rsidRPr="00855D4A">
        <w:rPr>
          <w:sz w:val="20"/>
          <w:szCs w:val="20"/>
        </w:rPr>
        <w:t>Срок оказания услуги соответствует дате и времени приема пациента, определяемым по правилам п. 2.3.</w:t>
      </w:r>
      <w:proofErr w:type="gramEnd"/>
      <w:r w:rsidR="00067876" w:rsidRPr="00855D4A">
        <w:rPr>
          <w:sz w:val="20"/>
          <w:szCs w:val="20"/>
        </w:rPr>
        <w:t xml:space="preserve"> Договора. </w:t>
      </w:r>
      <w:r w:rsidRPr="00855D4A">
        <w:rPr>
          <w:sz w:val="20"/>
          <w:szCs w:val="20"/>
        </w:rPr>
        <w:t xml:space="preserve">Сроки </w:t>
      </w:r>
      <w:r w:rsidR="00B7019F" w:rsidRPr="00855D4A">
        <w:rPr>
          <w:sz w:val="20"/>
          <w:szCs w:val="20"/>
        </w:rPr>
        <w:t xml:space="preserve">планового лечения </w:t>
      </w:r>
      <w:r w:rsidR="009E63EF" w:rsidRPr="00855D4A">
        <w:rPr>
          <w:sz w:val="20"/>
          <w:szCs w:val="20"/>
        </w:rPr>
        <w:t xml:space="preserve">доводятся до сведения пациента на приеме и </w:t>
      </w:r>
      <w:r w:rsidRPr="00855D4A">
        <w:rPr>
          <w:sz w:val="20"/>
          <w:szCs w:val="20"/>
        </w:rPr>
        <w:t>могут быть уменьшены</w:t>
      </w:r>
      <w:r w:rsidRPr="007C5C99">
        <w:rPr>
          <w:sz w:val="20"/>
          <w:szCs w:val="20"/>
        </w:rPr>
        <w:t xml:space="preserve"> или увеличены из-за индивид</w:t>
      </w:r>
      <w:r>
        <w:rPr>
          <w:sz w:val="20"/>
          <w:szCs w:val="20"/>
        </w:rPr>
        <w:t xml:space="preserve">уальных особенностей организма, </w:t>
      </w:r>
      <w:r w:rsidRPr="007C5C99">
        <w:rPr>
          <w:sz w:val="20"/>
          <w:szCs w:val="20"/>
        </w:rPr>
        <w:t>сложности заболевания, необходимости проведения дополнительных медицинских обследований и манипуляций, сопутствующих заболеваний, наследственности, вредных привычек, состояния иммунной системы и других причин.</w:t>
      </w:r>
      <w:r w:rsidR="00D3310B">
        <w:rPr>
          <w:sz w:val="20"/>
          <w:szCs w:val="20"/>
        </w:rPr>
        <w:t xml:space="preserve"> </w:t>
      </w:r>
    </w:p>
    <w:p w:rsidR="00C5745B" w:rsidRPr="007C5C99" w:rsidRDefault="00C5745B" w:rsidP="00C5745B">
      <w:pPr>
        <w:widowControl w:val="0"/>
        <w:jc w:val="center"/>
        <w:rPr>
          <w:b/>
          <w:sz w:val="20"/>
          <w:szCs w:val="20"/>
        </w:rPr>
      </w:pPr>
      <w:r w:rsidRPr="007C5C99">
        <w:rPr>
          <w:b/>
          <w:sz w:val="20"/>
          <w:szCs w:val="20"/>
        </w:rPr>
        <w:t>3. С</w:t>
      </w:r>
      <w:r>
        <w:rPr>
          <w:b/>
          <w:sz w:val="20"/>
          <w:szCs w:val="20"/>
        </w:rPr>
        <w:t>рок действия договора, с</w:t>
      </w:r>
      <w:r w:rsidRPr="007C5C99">
        <w:rPr>
          <w:b/>
          <w:sz w:val="20"/>
          <w:szCs w:val="20"/>
        </w:rPr>
        <w:t>тоимость услуг и порядок расчетов</w:t>
      </w:r>
    </w:p>
    <w:p w:rsidR="00116432" w:rsidRPr="00855D4A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855D4A">
        <w:rPr>
          <w:sz w:val="20"/>
          <w:szCs w:val="20"/>
        </w:rPr>
        <w:t>3.1. Настоящий Договор заключен срок</w:t>
      </w:r>
      <w:r w:rsidR="00CB3C93" w:rsidRPr="00855D4A">
        <w:rPr>
          <w:sz w:val="20"/>
          <w:szCs w:val="20"/>
        </w:rPr>
        <w:t>ом на один год.</w:t>
      </w:r>
      <w:r w:rsidRPr="00855D4A">
        <w:rPr>
          <w:sz w:val="20"/>
          <w:szCs w:val="20"/>
        </w:rPr>
        <w:t xml:space="preserve"> В случае</w:t>
      </w:r>
      <w:proofErr w:type="gramStart"/>
      <w:r w:rsidRPr="00855D4A">
        <w:rPr>
          <w:sz w:val="20"/>
          <w:szCs w:val="20"/>
        </w:rPr>
        <w:t>,</w:t>
      </w:r>
      <w:proofErr w:type="gramEnd"/>
      <w:r w:rsidRPr="00855D4A">
        <w:rPr>
          <w:sz w:val="20"/>
          <w:szCs w:val="20"/>
        </w:rPr>
        <w:t xml:space="preserve"> если ни одна из сторон не заявит о </w:t>
      </w:r>
      <w:r w:rsidR="00373C27" w:rsidRPr="00855D4A">
        <w:rPr>
          <w:sz w:val="20"/>
          <w:szCs w:val="20"/>
        </w:rPr>
        <w:t xml:space="preserve">его </w:t>
      </w:r>
      <w:r w:rsidRPr="00855D4A">
        <w:rPr>
          <w:sz w:val="20"/>
          <w:szCs w:val="20"/>
        </w:rPr>
        <w:t>прекращении путем письменного уведомления другой стороны не позднее, чем за две недели до истечения указанного срока, договор считается пролонгированным на тех же условиях.</w:t>
      </w:r>
      <w:r w:rsidR="00CB3C93" w:rsidRPr="00855D4A">
        <w:rPr>
          <w:sz w:val="20"/>
          <w:szCs w:val="20"/>
        </w:rPr>
        <w:t xml:space="preserve"> </w:t>
      </w:r>
      <w:r w:rsidR="00300D95" w:rsidRPr="00855D4A">
        <w:rPr>
          <w:sz w:val="20"/>
          <w:szCs w:val="20"/>
        </w:rPr>
        <w:t>Д</w:t>
      </w:r>
      <w:r w:rsidR="00A56D08" w:rsidRPr="00855D4A">
        <w:rPr>
          <w:sz w:val="20"/>
          <w:szCs w:val="20"/>
        </w:rPr>
        <w:t>ействие д</w:t>
      </w:r>
      <w:r w:rsidR="00300D95" w:rsidRPr="00855D4A">
        <w:rPr>
          <w:sz w:val="20"/>
          <w:szCs w:val="20"/>
        </w:rPr>
        <w:t>оговор</w:t>
      </w:r>
      <w:r w:rsidR="00A56D08" w:rsidRPr="00855D4A">
        <w:rPr>
          <w:sz w:val="20"/>
          <w:szCs w:val="20"/>
        </w:rPr>
        <w:t>а</w:t>
      </w:r>
      <w:r w:rsidR="00300D95" w:rsidRPr="00855D4A">
        <w:rPr>
          <w:sz w:val="20"/>
          <w:szCs w:val="20"/>
        </w:rPr>
        <w:t xml:space="preserve"> может быть пролонгирован</w:t>
      </w:r>
      <w:r w:rsidR="00A56D08" w:rsidRPr="00855D4A">
        <w:rPr>
          <w:sz w:val="20"/>
          <w:szCs w:val="20"/>
        </w:rPr>
        <w:t>о</w:t>
      </w:r>
      <w:r w:rsidR="00300D95" w:rsidRPr="00855D4A">
        <w:rPr>
          <w:sz w:val="20"/>
          <w:szCs w:val="20"/>
        </w:rPr>
        <w:t xml:space="preserve"> неоднократно.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 xml:space="preserve">3.2. Цена настоящего Договора состоит из суммы цен за каждую </w:t>
      </w:r>
      <w:r>
        <w:rPr>
          <w:sz w:val="20"/>
          <w:szCs w:val="20"/>
        </w:rPr>
        <w:t xml:space="preserve">медицинскую </w:t>
      </w:r>
      <w:r w:rsidRPr="007C5C99">
        <w:rPr>
          <w:sz w:val="20"/>
          <w:szCs w:val="20"/>
        </w:rPr>
        <w:t xml:space="preserve">услугу, оказанную </w:t>
      </w:r>
      <w:r>
        <w:rPr>
          <w:sz w:val="20"/>
          <w:szCs w:val="20"/>
        </w:rPr>
        <w:t xml:space="preserve">по поручению Заказчика </w:t>
      </w:r>
      <w:r w:rsidRPr="007C5C99">
        <w:rPr>
          <w:sz w:val="20"/>
          <w:szCs w:val="20"/>
        </w:rPr>
        <w:t xml:space="preserve">в процессе выполнения плана лечения в течение всего срока действия Договора. Цена каждой услуги определяется </w:t>
      </w:r>
      <w:r>
        <w:rPr>
          <w:sz w:val="20"/>
          <w:szCs w:val="20"/>
        </w:rPr>
        <w:t>в р</w:t>
      </w:r>
      <w:r w:rsidRPr="007C5C99">
        <w:rPr>
          <w:sz w:val="20"/>
          <w:szCs w:val="20"/>
        </w:rPr>
        <w:t xml:space="preserve">оссийских рублях </w:t>
      </w:r>
      <w:r>
        <w:rPr>
          <w:sz w:val="20"/>
          <w:szCs w:val="20"/>
        </w:rPr>
        <w:t>в соответствии с П</w:t>
      </w:r>
      <w:r w:rsidRPr="007C5C99">
        <w:rPr>
          <w:sz w:val="20"/>
          <w:szCs w:val="20"/>
        </w:rPr>
        <w:t>рейскурантом, утвержденным</w:t>
      </w:r>
      <w:r>
        <w:rPr>
          <w:sz w:val="20"/>
          <w:szCs w:val="20"/>
        </w:rPr>
        <w:t xml:space="preserve"> Исполнителем и</w:t>
      </w:r>
      <w:r w:rsidRPr="007C5C99">
        <w:rPr>
          <w:sz w:val="20"/>
          <w:szCs w:val="20"/>
        </w:rPr>
        <w:t xml:space="preserve"> действующим на момент оказания услуги</w:t>
      </w:r>
      <w:r>
        <w:rPr>
          <w:sz w:val="20"/>
          <w:szCs w:val="20"/>
        </w:rPr>
        <w:t xml:space="preserve">. </w:t>
      </w:r>
      <w:r w:rsidRPr="007C5C99">
        <w:rPr>
          <w:sz w:val="20"/>
          <w:szCs w:val="20"/>
        </w:rPr>
        <w:t xml:space="preserve">Получение Заказчиком услуги и ее оплата согласно действующему </w:t>
      </w:r>
      <w:r>
        <w:rPr>
          <w:sz w:val="20"/>
          <w:szCs w:val="20"/>
        </w:rPr>
        <w:t>П</w:t>
      </w:r>
      <w:r w:rsidRPr="007C5C99">
        <w:rPr>
          <w:sz w:val="20"/>
          <w:szCs w:val="20"/>
        </w:rPr>
        <w:t>рейскуранту является выражением согласия Заказчика на изменение цены Договора.</w:t>
      </w:r>
    </w:p>
    <w:p w:rsidR="00C5745B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 xml:space="preserve">3.3. </w:t>
      </w:r>
      <w:r>
        <w:rPr>
          <w:sz w:val="20"/>
          <w:szCs w:val="20"/>
        </w:rPr>
        <w:t>Общая с</w:t>
      </w:r>
      <w:r w:rsidRPr="007C5C99">
        <w:rPr>
          <w:sz w:val="20"/>
          <w:szCs w:val="20"/>
        </w:rPr>
        <w:t xml:space="preserve">тоимость услуг может быть увеличена по согласованию с Заказчиком в случае оказания </w:t>
      </w:r>
      <w:r>
        <w:rPr>
          <w:sz w:val="20"/>
          <w:szCs w:val="20"/>
        </w:rPr>
        <w:t xml:space="preserve">ему </w:t>
      </w:r>
      <w:r w:rsidRPr="007C5C99">
        <w:rPr>
          <w:sz w:val="20"/>
          <w:szCs w:val="20"/>
        </w:rPr>
        <w:t>дополнительных медицинских услуг.</w:t>
      </w:r>
      <w:r>
        <w:rPr>
          <w:sz w:val="20"/>
          <w:szCs w:val="20"/>
        </w:rPr>
        <w:t xml:space="preserve"> Смета на предстоящее лечение составляется только по запросу Заказчика.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3.4.</w:t>
      </w:r>
      <w:r>
        <w:rPr>
          <w:sz w:val="20"/>
          <w:szCs w:val="20"/>
        </w:rPr>
        <w:t xml:space="preserve"> Оплата у</w:t>
      </w:r>
      <w:r w:rsidRPr="007C5C99">
        <w:rPr>
          <w:sz w:val="20"/>
          <w:szCs w:val="20"/>
        </w:rPr>
        <w:t xml:space="preserve">слуг </w:t>
      </w:r>
      <w:r>
        <w:rPr>
          <w:sz w:val="20"/>
          <w:szCs w:val="20"/>
        </w:rPr>
        <w:t xml:space="preserve">после их оказания </w:t>
      </w:r>
      <w:r w:rsidRPr="007C5C99">
        <w:rPr>
          <w:sz w:val="20"/>
          <w:szCs w:val="20"/>
        </w:rPr>
        <w:t>осуществляется путем внесения наличных денежных сре</w:t>
      </w:r>
      <w:proofErr w:type="gramStart"/>
      <w:r w:rsidRPr="007C5C99">
        <w:rPr>
          <w:sz w:val="20"/>
          <w:szCs w:val="20"/>
        </w:rPr>
        <w:t>дств в к</w:t>
      </w:r>
      <w:proofErr w:type="gramEnd"/>
      <w:r w:rsidRPr="007C5C99">
        <w:rPr>
          <w:sz w:val="20"/>
          <w:szCs w:val="20"/>
        </w:rPr>
        <w:t xml:space="preserve">ассу </w:t>
      </w:r>
      <w:r>
        <w:rPr>
          <w:sz w:val="20"/>
          <w:szCs w:val="20"/>
        </w:rPr>
        <w:t xml:space="preserve">или по безналичному расчету путем </w:t>
      </w:r>
      <w:r w:rsidRPr="007C5C99">
        <w:rPr>
          <w:sz w:val="20"/>
          <w:szCs w:val="20"/>
        </w:rPr>
        <w:t>перечисления денежных средств на расчетный счет Исполнителя в день оказания услуги. Оплата Заказчиком услуги согласно действующему прейскуранту подтверждает факт ее получения.</w:t>
      </w:r>
    </w:p>
    <w:p w:rsidR="00C5745B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 xml:space="preserve">3.5. Оплата </w:t>
      </w:r>
      <w:r>
        <w:rPr>
          <w:sz w:val="20"/>
          <w:szCs w:val="20"/>
        </w:rPr>
        <w:t>у</w:t>
      </w:r>
      <w:r w:rsidRPr="007C5C99">
        <w:rPr>
          <w:sz w:val="20"/>
          <w:szCs w:val="20"/>
        </w:rPr>
        <w:t xml:space="preserve">слуг в соответствии с программой ДМС прикреплённого на обслуживание пациента осуществляется </w:t>
      </w:r>
      <w:r w:rsidRPr="00855D4A">
        <w:rPr>
          <w:sz w:val="20"/>
          <w:szCs w:val="20"/>
        </w:rPr>
        <w:t xml:space="preserve">страховой компанией. Оплата услуг не входящих в программу ДМС производится </w:t>
      </w:r>
      <w:r w:rsidR="0022087D" w:rsidRPr="00855D4A">
        <w:rPr>
          <w:sz w:val="20"/>
          <w:szCs w:val="20"/>
        </w:rPr>
        <w:t>согласно</w:t>
      </w:r>
      <w:r w:rsidRPr="00855D4A">
        <w:rPr>
          <w:sz w:val="20"/>
          <w:szCs w:val="20"/>
        </w:rPr>
        <w:t xml:space="preserve"> п.3.4 </w:t>
      </w:r>
      <w:r w:rsidR="0022087D" w:rsidRPr="00855D4A">
        <w:rPr>
          <w:sz w:val="20"/>
          <w:szCs w:val="20"/>
        </w:rPr>
        <w:t>Д</w:t>
      </w:r>
      <w:r w:rsidRPr="00855D4A">
        <w:rPr>
          <w:sz w:val="20"/>
          <w:szCs w:val="20"/>
        </w:rPr>
        <w:t>оговора</w:t>
      </w:r>
      <w:r w:rsidR="0022087D" w:rsidRPr="00855D4A">
        <w:rPr>
          <w:sz w:val="20"/>
          <w:szCs w:val="20"/>
        </w:rPr>
        <w:t xml:space="preserve"> Заказчиком</w:t>
      </w:r>
      <w:r w:rsidRPr="00855D4A">
        <w:rPr>
          <w:sz w:val="20"/>
          <w:szCs w:val="20"/>
        </w:rPr>
        <w:t>.</w:t>
      </w:r>
    </w:p>
    <w:p w:rsidR="00C5745B" w:rsidRPr="007C5C99" w:rsidRDefault="00C5745B" w:rsidP="00C5745B">
      <w:pPr>
        <w:widowControl w:val="0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7C5C99">
        <w:rPr>
          <w:b/>
          <w:sz w:val="20"/>
          <w:szCs w:val="20"/>
        </w:rPr>
        <w:t>Права и обязанности Сторон.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4.1</w:t>
      </w:r>
      <w:r>
        <w:rPr>
          <w:sz w:val="20"/>
          <w:szCs w:val="20"/>
        </w:rPr>
        <w:t>.</w:t>
      </w:r>
      <w:r w:rsidRPr="007C5C99">
        <w:rPr>
          <w:sz w:val="20"/>
          <w:szCs w:val="20"/>
        </w:rPr>
        <w:t xml:space="preserve"> Исполнитель обязуется своевременно и качественно оказывать </w:t>
      </w:r>
      <w:r>
        <w:rPr>
          <w:sz w:val="20"/>
          <w:szCs w:val="20"/>
        </w:rPr>
        <w:t>у</w:t>
      </w:r>
      <w:r w:rsidRPr="007C5C99">
        <w:rPr>
          <w:sz w:val="20"/>
          <w:szCs w:val="20"/>
        </w:rPr>
        <w:t>слуги, отвечающие требованиям, предъявляемым к методам диагностики, профилактики и лечения, разрешённым на территории Российской Федерации.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4.2</w:t>
      </w:r>
      <w:r>
        <w:rPr>
          <w:sz w:val="20"/>
          <w:szCs w:val="20"/>
        </w:rPr>
        <w:t>.</w:t>
      </w:r>
      <w:r w:rsidRPr="007C5C99">
        <w:rPr>
          <w:sz w:val="20"/>
          <w:szCs w:val="20"/>
        </w:rPr>
        <w:t xml:space="preserve"> Исполнитель обязуется на основании результатов обследования дать Заказчику разъяснения и рекомендации о необходимости и способах лечения, а также о возможных альтернативных методах обследования и лечения. </w:t>
      </w:r>
    </w:p>
    <w:p w:rsidR="00C5745B" w:rsidRPr="007C5C99" w:rsidRDefault="00C5745B" w:rsidP="00E255E7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4.3</w:t>
      </w:r>
      <w:r>
        <w:rPr>
          <w:sz w:val="20"/>
          <w:szCs w:val="20"/>
        </w:rPr>
        <w:t>.</w:t>
      </w:r>
      <w:r w:rsidRPr="007C5C99">
        <w:rPr>
          <w:sz w:val="20"/>
          <w:szCs w:val="20"/>
        </w:rPr>
        <w:t xml:space="preserve"> </w:t>
      </w:r>
      <w:proofErr w:type="gramStart"/>
      <w:r w:rsidRPr="007C5C99">
        <w:rPr>
          <w:sz w:val="20"/>
          <w:szCs w:val="20"/>
        </w:rPr>
        <w:t>Исполнитель обязуется обеспечить Заказчика в установленном порядке информацией, включающей в себя: сведения о месте и времени оказан</w:t>
      </w:r>
      <w:r>
        <w:rPr>
          <w:sz w:val="20"/>
          <w:szCs w:val="20"/>
        </w:rPr>
        <w:t>ия услуг, режиме работы Исполнителя, перечень</w:t>
      </w:r>
      <w:r w:rsidRPr="007C5C99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7C5C99">
        <w:rPr>
          <w:sz w:val="20"/>
          <w:szCs w:val="20"/>
        </w:rPr>
        <w:t>слуг с указанием их стоимости,</w:t>
      </w:r>
      <w:r>
        <w:rPr>
          <w:sz w:val="20"/>
          <w:szCs w:val="20"/>
        </w:rPr>
        <w:t xml:space="preserve"> сведения</w:t>
      </w:r>
      <w:r w:rsidRPr="007C5C99">
        <w:rPr>
          <w:sz w:val="20"/>
          <w:szCs w:val="20"/>
        </w:rPr>
        <w:t xml:space="preserve"> об условиях </w:t>
      </w:r>
      <w:r>
        <w:rPr>
          <w:sz w:val="20"/>
          <w:szCs w:val="20"/>
        </w:rPr>
        <w:t xml:space="preserve">оказания </w:t>
      </w:r>
      <w:r w:rsidRPr="007C5C99">
        <w:rPr>
          <w:sz w:val="20"/>
          <w:szCs w:val="20"/>
        </w:rPr>
        <w:t xml:space="preserve">и получения этих </w:t>
      </w:r>
      <w:r>
        <w:rPr>
          <w:sz w:val="20"/>
          <w:szCs w:val="20"/>
        </w:rPr>
        <w:t>у</w:t>
      </w:r>
      <w:r w:rsidRPr="007C5C99">
        <w:rPr>
          <w:sz w:val="20"/>
          <w:szCs w:val="20"/>
        </w:rPr>
        <w:t xml:space="preserve">слуг, включая </w:t>
      </w:r>
      <w:r>
        <w:rPr>
          <w:sz w:val="20"/>
          <w:szCs w:val="20"/>
        </w:rPr>
        <w:t>льготы</w:t>
      </w:r>
      <w:r w:rsidRPr="007C5C99">
        <w:rPr>
          <w:sz w:val="20"/>
          <w:szCs w:val="20"/>
        </w:rPr>
        <w:t xml:space="preserve"> для отдельных категорий граждан, а также </w:t>
      </w:r>
      <w:r w:rsidRPr="00855D4A">
        <w:rPr>
          <w:sz w:val="20"/>
          <w:szCs w:val="20"/>
        </w:rPr>
        <w:t>сведения о квалификации и сертификации специалистов, принимающих участие в оказании у</w:t>
      </w:r>
      <w:r w:rsidR="00E255E7" w:rsidRPr="00855D4A">
        <w:rPr>
          <w:sz w:val="20"/>
          <w:szCs w:val="20"/>
        </w:rPr>
        <w:t>слуг;</w:t>
      </w:r>
      <w:proofErr w:type="gramEnd"/>
      <w:r w:rsidR="00E255E7" w:rsidRPr="00855D4A">
        <w:rPr>
          <w:sz w:val="20"/>
          <w:szCs w:val="20"/>
        </w:rPr>
        <w:t xml:space="preserve"> сведения </w:t>
      </w:r>
      <w:r w:rsidRPr="00855D4A">
        <w:rPr>
          <w:sz w:val="20"/>
          <w:szCs w:val="20"/>
        </w:rPr>
        <w:t>о методах оказания медицинской помощи, связанных с ними рисков, возможных видах медицинского вмешательства, их последствиях и ожидаемых результатах оказания медицинской помощи.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lastRenderedPageBreak/>
        <w:t>4.</w:t>
      </w:r>
      <w:r w:rsidR="00BE4C49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7C5C99">
        <w:rPr>
          <w:sz w:val="20"/>
          <w:szCs w:val="20"/>
        </w:rPr>
        <w:t xml:space="preserve"> Заказчи</w:t>
      </w:r>
      <w:r>
        <w:rPr>
          <w:sz w:val="20"/>
          <w:szCs w:val="20"/>
        </w:rPr>
        <w:t>к обязуется до начала оказания услуг</w:t>
      </w:r>
      <w:r w:rsidRPr="007C5C99">
        <w:rPr>
          <w:sz w:val="20"/>
          <w:szCs w:val="20"/>
        </w:rPr>
        <w:t xml:space="preserve"> проинформировать лечащего врача о перенесенных заболеваниях, известных ему аллергических реакциях, противопоказаниях, сообщить правдивые сведения о наследственности, о злоупотреблении алкоголем, </w:t>
      </w:r>
      <w:proofErr w:type="spellStart"/>
      <w:r w:rsidRPr="007C5C99">
        <w:rPr>
          <w:sz w:val="20"/>
          <w:szCs w:val="20"/>
        </w:rPr>
        <w:t>табакокурением</w:t>
      </w:r>
      <w:proofErr w:type="spellEnd"/>
      <w:r w:rsidRPr="007C5C99">
        <w:rPr>
          <w:sz w:val="20"/>
          <w:szCs w:val="20"/>
        </w:rPr>
        <w:t>, наркотическими препаратами или токсическими средствами и т.д.</w:t>
      </w:r>
    </w:p>
    <w:p w:rsidR="00C5745B" w:rsidRPr="007C5C99" w:rsidRDefault="00BE4C49" w:rsidP="00C5745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C5745B">
        <w:rPr>
          <w:sz w:val="20"/>
          <w:szCs w:val="20"/>
        </w:rPr>
        <w:t>.</w:t>
      </w:r>
      <w:r w:rsidR="00C5745B" w:rsidRPr="007C5C99">
        <w:rPr>
          <w:sz w:val="20"/>
          <w:szCs w:val="20"/>
        </w:rPr>
        <w:t xml:space="preserve"> Заказчик обязуется оплатить </w:t>
      </w:r>
      <w:r w:rsidR="00C5745B">
        <w:rPr>
          <w:sz w:val="20"/>
          <w:szCs w:val="20"/>
        </w:rPr>
        <w:t>оказанные у</w:t>
      </w:r>
      <w:r w:rsidR="00C5745B" w:rsidRPr="007C5C99">
        <w:rPr>
          <w:sz w:val="20"/>
          <w:szCs w:val="20"/>
        </w:rPr>
        <w:t>слуги, а также выполнять требования Исполнителя, обеспечивающ</w:t>
      </w:r>
      <w:r w:rsidR="00C5745B">
        <w:rPr>
          <w:sz w:val="20"/>
          <w:szCs w:val="20"/>
        </w:rPr>
        <w:t>и</w:t>
      </w:r>
      <w:r w:rsidR="00C5745B" w:rsidRPr="007C5C99">
        <w:rPr>
          <w:sz w:val="20"/>
          <w:szCs w:val="20"/>
        </w:rPr>
        <w:t xml:space="preserve">е качественное предоставление </w:t>
      </w:r>
      <w:r w:rsidR="00C5745B">
        <w:rPr>
          <w:sz w:val="20"/>
          <w:szCs w:val="20"/>
        </w:rPr>
        <w:t>у</w:t>
      </w:r>
      <w:r w:rsidR="00C5745B" w:rsidRPr="007C5C99">
        <w:rPr>
          <w:sz w:val="20"/>
          <w:szCs w:val="20"/>
        </w:rPr>
        <w:t>слуг, включая сообщение достоверных и необходимых для этого сведений.</w:t>
      </w:r>
    </w:p>
    <w:p w:rsidR="00C5745B" w:rsidRPr="007C5C99" w:rsidRDefault="00BE4C49" w:rsidP="00C5745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4.6</w:t>
      </w:r>
      <w:r w:rsidR="00C5745B">
        <w:rPr>
          <w:sz w:val="20"/>
          <w:szCs w:val="20"/>
        </w:rPr>
        <w:t>.</w:t>
      </w:r>
      <w:r w:rsidR="00C5745B" w:rsidRPr="007C5C99">
        <w:rPr>
          <w:sz w:val="20"/>
          <w:szCs w:val="20"/>
        </w:rPr>
        <w:t xml:space="preserve"> При обращении Заказчика за медицинской помощью, а также при проведении медицинских манипуляций, операций, специализированных диагностических вмешательств составляется информированное добровольное согласие на медицинское вмешательство, которое является неотъемлемой частью настоящего </w:t>
      </w:r>
      <w:r w:rsidR="00C5745B">
        <w:rPr>
          <w:sz w:val="20"/>
          <w:szCs w:val="20"/>
        </w:rPr>
        <w:t>д</w:t>
      </w:r>
      <w:r w:rsidR="00C5745B" w:rsidRPr="007C5C99">
        <w:rPr>
          <w:sz w:val="20"/>
          <w:szCs w:val="20"/>
        </w:rPr>
        <w:t>оговора.</w:t>
      </w:r>
    </w:p>
    <w:p w:rsidR="00C5745B" w:rsidRPr="007C5C99" w:rsidRDefault="00BE4C49" w:rsidP="00C5745B">
      <w:pPr>
        <w:widowControl w:val="0"/>
        <w:tabs>
          <w:tab w:val="left" w:pos="2977"/>
          <w:tab w:val="left" w:pos="3119"/>
          <w:tab w:val="left" w:pos="3261"/>
          <w:tab w:val="left" w:pos="5103"/>
          <w:tab w:val="left" w:pos="5387"/>
          <w:tab w:val="left" w:pos="5529"/>
          <w:tab w:val="left" w:pos="8222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 w:rsidR="00C5745B">
        <w:rPr>
          <w:sz w:val="20"/>
          <w:szCs w:val="20"/>
        </w:rPr>
        <w:t xml:space="preserve">. </w:t>
      </w:r>
      <w:r w:rsidR="00C5745B" w:rsidRPr="007C5C99">
        <w:rPr>
          <w:sz w:val="20"/>
          <w:szCs w:val="20"/>
        </w:rPr>
        <w:t>Заказчик обязуется неукоснительно выполнять все рекомендации и назначения лечащего врача. Несоблюдение указаний (рекомендаций) Исполнителя (</w:t>
      </w:r>
      <w:r w:rsidR="00C5745B">
        <w:rPr>
          <w:sz w:val="20"/>
          <w:szCs w:val="20"/>
        </w:rPr>
        <w:t xml:space="preserve">в лице </w:t>
      </w:r>
      <w:r w:rsidR="00C5745B" w:rsidRPr="007C5C99">
        <w:rPr>
          <w:sz w:val="20"/>
          <w:szCs w:val="20"/>
        </w:rPr>
        <w:t xml:space="preserve">медицинского работника, </w:t>
      </w:r>
      <w:r w:rsidR="00C5745B">
        <w:rPr>
          <w:sz w:val="20"/>
          <w:szCs w:val="20"/>
        </w:rPr>
        <w:t>оказывающего у</w:t>
      </w:r>
      <w:r w:rsidR="00C5745B" w:rsidRPr="007C5C99">
        <w:rPr>
          <w:sz w:val="20"/>
          <w:szCs w:val="20"/>
        </w:rPr>
        <w:t>слугу), в том числе назначенного режима лечения</w:t>
      </w:r>
      <w:r w:rsidR="00C5745B">
        <w:rPr>
          <w:sz w:val="20"/>
          <w:szCs w:val="20"/>
        </w:rPr>
        <w:t>, может</w:t>
      </w:r>
      <w:r w:rsidR="00C5745B" w:rsidRPr="007C5C99">
        <w:rPr>
          <w:sz w:val="20"/>
          <w:szCs w:val="20"/>
        </w:rPr>
        <w:t xml:space="preserve"> снизить качество </w:t>
      </w:r>
      <w:r w:rsidR="00C5745B">
        <w:rPr>
          <w:sz w:val="20"/>
          <w:szCs w:val="20"/>
        </w:rPr>
        <w:t>оказываемой у</w:t>
      </w:r>
      <w:r w:rsidR="00C5745B" w:rsidRPr="007C5C99">
        <w:rPr>
          <w:sz w:val="20"/>
          <w:szCs w:val="20"/>
        </w:rPr>
        <w:t xml:space="preserve">слуги, повлечь за собой увеличение продолжительности лечения или отрицательно сказаться на состоянии здоровья </w:t>
      </w:r>
      <w:r w:rsidR="00C5745B">
        <w:rPr>
          <w:sz w:val="20"/>
          <w:szCs w:val="20"/>
        </w:rPr>
        <w:t>пациента</w:t>
      </w:r>
      <w:r w:rsidR="00C5745B" w:rsidRPr="007C5C99">
        <w:rPr>
          <w:sz w:val="20"/>
          <w:szCs w:val="20"/>
        </w:rPr>
        <w:t>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4.</w:t>
      </w:r>
      <w:r w:rsidR="004E5C43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7C5C99">
        <w:rPr>
          <w:sz w:val="20"/>
          <w:szCs w:val="20"/>
        </w:rPr>
        <w:t xml:space="preserve"> Заказчик имеет право отказаться от получения </w:t>
      </w:r>
      <w:r>
        <w:rPr>
          <w:sz w:val="20"/>
          <w:szCs w:val="20"/>
        </w:rPr>
        <w:t>у</w:t>
      </w:r>
      <w:r w:rsidRPr="007C5C99">
        <w:rPr>
          <w:sz w:val="20"/>
          <w:szCs w:val="20"/>
        </w:rPr>
        <w:t xml:space="preserve">слуги в любое время при условии оплаты Исполнителю фактически понесенных им расходов, связанных с исполнением обязательств по настоящему </w:t>
      </w:r>
      <w:r>
        <w:rPr>
          <w:sz w:val="20"/>
          <w:szCs w:val="20"/>
        </w:rPr>
        <w:t>д</w:t>
      </w:r>
      <w:r w:rsidRPr="007C5C99">
        <w:rPr>
          <w:sz w:val="20"/>
          <w:szCs w:val="20"/>
        </w:rPr>
        <w:t>оговору.</w:t>
      </w:r>
    </w:p>
    <w:p w:rsidR="00C5745B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4.</w:t>
      </w:r>
      <w:r w:rsidR="004E5C43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7C5C99">
        <w:rPr>
          <w:sz w:val="20"/>
          <w:szCs w:val="20"/>
        </w:rPr>
        <w:t xml:space="preserve"> </w:t>
      </w:r>
      <w:proofErr w:type="gramStart"/>
      <w:r w:rsidRPr="007C5C99">
        <w:rPr>
          <w:sz w:val="20"/>
          <w:szCs w:val="20"/>
        </w:rPr>
        <w:t xml:space="preserve">Заказчик (или </w:t>
      </w:r>
      <w:r>
        <w:rPr>
          <w:sz w:val="20"/>
          <w:szCs w:val="20"/>
        </w:rPr>
        <w:t>с его согласия_________________________________________________________________________</w:t>
      </w:r>
      <w:proofErr w:type="gramEnd"/>
    </w:p>
    <w:p w:rsidR="00C5745B" w:rsidRDefault="00C5745B" w:rsidP="00C5745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="00C6102B">
        <w:rPr>
          <w:sz w:val="20"/>
          <w:szCs w:val="20"/>
        </w:rPr>
        <w:t>)</w:t>
      </w:r>
    </w:p>
    <w:p w:rsidR="00C5745B" w:rsidRPr="00894077" w:rsidRDefault="00C5745B" w:rsidP="00C5745B">
      <w:pPr>
        <w:widowControl w:val="0"/>
        <w:jc w:val="center"/>
        <w:rPr>
          <w:i/>
          <w:sz w:val="20"/>
          <w:szCs w:val="20"/>
        </w:rPr>
      </w:pPr>
      <w:r w:rsidRPr="00894077">
        <w:rPr>
          <w:i/>
          <w:sz w:val="20"/>
          <w:szCs w:val="20"/>
        </w:rPr>
        <w:t xml:space="preserve"> (ФИО, дата рождения </w:t>
      </w:r>
      <w:r>
        <w:rPr>
          <w:i/>
          <w:sz w:val="20"/>
          <w:szCs w:val="20"/>
        </w:rPr>
        <w:t>доверенных лиц</w:t>
      </w:r>
      <w:r w:rsidRPr="00894077">
        <w:rPr>
          <w:i/>
          <w:sz w:val="20"/>
          <w:szCs w:val="20"/>
        </w:rPr>
        <w:t>)</w:t>
      </w:r>
    </w:p>
    <w:p w:rsidR="00C5745B" w:rsidRPr="007C5C99" w:rsidRDefault="00C5745B" w:rsidP="00C5745B">
      <w:pPr>
        <w:widowControl w:val="0"/>
        <w:jc w:val="both"/>
        <w:rPr>
          <w:sz w:val="20"/>
          <w:szCs w:val="20"/>
        </w:rPr>
      </w:pPr>
      <w:proofErr w:type="gramStart"/>
      <w:r w:rsidRPr="007C5C99">
        <w:rPr>
          <w:sz w:val="20"/>
          <w:szCs w:val="20"/>
        </w:rPr>
        <w:t>имеет право получить полную и достоверную информацию о состоянии здоровья</w:t>
      </w:r>
      <w:r>
        <w:rPr>
          <w:sz w:val="20"/>
          <w:szCs w:val="20"/>
        </w:rPr>
        <w:t xml:space="preserve"> пациента,</w:t>
      </w:r>
      <w:r w:rsidRPr="007C5C99">
        <w:rPr>
          <w:sz w:val="20"/>
          <w:szCs w:val="20"/>
        </w:rPr>
        <w:t xml:space="preserve">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</w:t>
      </w:r>
      <w:r>
        <w:rPr>
          <w:sz w:val="20"/>
          <w:szCs w:val="20"/>
        </w:rPr>
        <w:t>жидаемых результатах лечения;</w:t>
      </w:r>
      <w:r w:rsidRPr="007C5C99">
        <w:rPr>
          <w:sz w:val="20"/>
          <w:szCs w:val="20"/>
        </w:rPr>
        <w:t xml:space="preserve"> используемых при </w:t>
      </w:r>
      <w:r>
        <w:rPr>
          <w:sz w:val="20"/>
          <w:szCs w:val="20"/>
        </w:rPr>
        <w:t>оказании</w:t>
      </w:r>
      <w:r w:rsidRPr="007C5C99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7C5C99">
        <w:rPr>
          <w:sz w:val="20"/>
          <w:szCs w:val="20"/>
        </w:rPr>
        <w:t xml:space="preserve">слуг лекарственных препаратах и медицинских изделиях, в </w:t>
      </w:r>
      <w:r>
        <w:rPr>
          <w:sz w:val="20"/>
          <w:szCs w:val="20"/>
        </w:rPr>
        <w:t>т.ч.</w:t>
      </w:r>
      <w:r w:rsidRPr="007C5C99">
        <w:rPr>
          <w:sz w:val="20"/>
          <w:szCs w:val="20"/>
        </w:rPr>
        <w:t xml:space="preserve"> о сроках их годности, показаниях (противопоказаниях) к применению. </w:t>
      </w:r>
      <w:proofErr w:type="gramEnd"/>
    </w:p>
    <w:p w:rsidR="00C5745B" w:rsidRPr="007C5C99" w:rsidRDefault="00C5745B" w:rsidP="00C5745B">
      <w:pPr>
        <w:widowControl w:val="0"/>
        <w:tabs>
          <w:tab w:val="left" w:pos="7200"/>
        </w:tabs>
        <w:jc w:val="center"/>
        <w:rPr>
          <w:b/>
          <w:sz w:val="20"/>
          <w:szCs w:val="20"/>
        </w:rPr>
      </w:pPr>
      <w:r w:rsidRPr="007C5C99">
        <w:rPr>
          <w:b/>
          <w:sz w:val="20"/>
          <w:szCs w:val="20"/>
        </w:rPr>
        <w:t>5. Ответственность Сторон.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Исполнитель </w:t>
      </w:r>
      <w:r w:rsidRPr="007C5C99">
        <w:rPr>
          <w:sz w:val="20"/>
          <w:szCs w:val="20"/>
        </w:rPr>
        <w:t xml:space="preserve">несет </w:t>
      </w:r>
      <w:r>
        <w:rPr>
          <w:sz w:val="20"/>
          <w:szCs w:val="20"/>
        </w:rPr>
        <w:t>установленную законом</w:t>
      </w:r>
      <w:r w:rsidRPr="007C5C99">
        <w:rPr>
          <w:sz w:val="20"/>
          <w:szCs w:val="20"/>
        </w:rPr>
        <w:t xml:space="preserve"> ответственность за неисполнение или ненадлежащее исполнение условий настоящего </w:t>
      </w:r>
      <w:r>
        <w:rPr>
          <w:sz w:val="20"/>
          <w:szCs w:val="20"/>
        </w:rPr>
        <w:t>д</w:t>
      </w:r>
      <w:r w:rsidRPr="007C5C99">
        <w:rPr>
          <w:sz w:val="20"/>
          <w:szCs w:val="20"/>
        </w:rPr>
        <w:t xml:space="preserve">оговора, несоблюдение требований, предъявляемых к методам диагностики, профилактики и лечения, разрешённым на территории </w:t>
      </w:r>
      <w:r>
        <w:rPr>
          <w:sz w:val="20"/>
          <w:szCs w:val="20"/>
        </w:rPr>
        <w:t>РФ</w:t>
      </w:r>
      <w:r w:rsidRPr="007C5C99">
        <w:rPr>
          <w:sz w:val="20"/>
          <w:szCs w:val="20"/>
        </w:rPr>
        <w:t xml:space="preserve">, а также в случае причинения вреда здоровью и жизни </w:t>
      </w:r>
      <w:r>
        <w:rPr>
          <w:sz w:val="20"/>
          <w:szCs w:val="20"/>
        </w:rPr>
        <w:t>пациента</w:t>
      </w:r>
      <w:r w:rsidRPr="007C5C99">
        <w:rPr>
          <w:sz w:val="20"/>
          <w:szCs w:val="20"/>
        </w:rPr>
        <w:t>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5.2</w:t>
      </w:r>
      <w:r>
        <w:rPr>
          <w:sz w:val="20"/>
          <w:szCs w:val="20"/>
        </w:rPr>
        <w:t>.</w:t>
      </w:r>
      <w:r w:rsidRPr="007C5C99">
        <w:rPr>
          <w:sz w:val="20"/>
          <w:szCs w:val="20"/>
        </w:rPr>
        <w:t xml:space="preserve"> Исполнитель ос</w:t>
      </w:r>
      <w:r>
        <w:rPr>
          <w:sz w:val="20"/>
          <w:szCs w:val="20"/>
        </w:rPr>
        <w:t>вобождается от ответственности</w:t>
      </w:r>
      <w:r w:rsidRPr="007C5C99">
        <w:rPr>
          <w:sz w:val="20"/>
          <w:szCs w:val="20"/>
        </w:rPr>
        <w:t xml:space="preserve">, если докажет, что неисполнение или ненадлежащее исполнение </w:t>
      </w:r>
      <w:r>
        <w:rPr>
          <w:sz w:val="20"/>
          <w:szCs w:val="20"/>
        </w:rPr>
        <w:t>настоящего д</w:t>
      </w:r>
      <w:r w:rsidRPr="007C5C99">
        <w:rPr>
          <w:sz w:val="20"/>
          <w:szCs w:val="20"/>
        </w:rPr>
        <w:t xml:space="preserve">оговора произошло вследствие непреодолимой силы, несоблюдения </w:t>
      </w:r>
      <w:r>
        <w:rPr>
          <w:sz w:val="20"/>
          <w:szCs w:val="20"/>
        </w:rPr>
        <w:t>пациентом</w:t>
      </w:r>
      <w:r w:rsidRPr="007C5C99">
        <w:rPr>
          <w:sz w:val="20"/>
          <w:szCs w:val="20"/>
        </w:rPr>
        <w:t xml:space="preserve"> рекомендаций лечащего вра</w:t>
      </w:r>
      <w:r>
        <w:rPr>
          <w:sz w:val="20"/>
          <w:szCs w:val="20"/>
        </w:rPr>
        <w:t xml:space="preserve">ча по лечению/режиму, сообщения Заказчиком </w:t>
      </w:r>
      <w:r w:rsidRPr="007C5C99">
        <w:rPr>
          <w:sz w:val="20"/>
          <w:szCs w:val="20"/>
        </w:rPr>
        <w:t xml:space="preserve">недостоверных </w:t>
      </w:r>
      <w:r>
        <w:rPr>
          <w:sz w:val="20"/>
          <w:szCs w:val="20"/>
        </w:rPr>
        <w:t>сведений, совершения иных неправомерных действий, а также</w:t>
      </w:r>
      <w:r w:rsidRPr="007C5C99">
        <w:rPr>
          <w:sz w:val="20"/>
          <w:szCs w:val="20"/>
        </w:rPr>
        <w:t xml:space="preserve"> по иным основаниям, предусмотренным законом</w:t>
      </w:r>
      <w:r>
        <w:rPr>
          <w:sz w:val="20"/>
          <w:szCs w:val="20"/>
        </w:rPr>
        <w:t>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5.3</w:t>
      </w:r>
      <w:r>
        <w:rPr>
          <w:sz w:val="20"/>
          <w:szCs w:val="20"/>
        </w:rPr>
        <w:t>.</w:t>
      </w:r>
      <w:r w:rsidRPr="007C5C99">
        <w:rPr>
          <w:sz w:val="20"/>
          <w:szCs w:val="20"/>
        </w:rPr>
        <w:t xml:space="preserve"> В случае отказа Заказчика от подписания настоящего договора и/или информированного добровольного согласия</w:t>
      </w:r>
      <w:r>
        <w:rPr>
          <w:sz w:val="20"/>
          <w:szCs w:val="20"/>
        </w:rPr>
        <w:t xml:space="preserve"> </w:t>
      </w:r>
      <w:r w:rsidRPr="007C5C99">
        <w:rPr>
          <w:sz w:val="20"/>
          <w:szCs w:val="20"/>
        </w:rPr>
        <w:t xml:space="preserve"> Исполнитель </w:t>
      </w:r>
      <w:r>
        <w:rPr>
          <w:sz w:val="20"/>
          <w:szCs w:val="20"/>
        </w:rPr>
        <w:t>отказ</w:t>
      </w:r>
      <w:r w:rsidR="004C270B">
        <w:rPr>
          <w:sz w:val="20"/>
          <w:szCs w:val="20"/>
        </w:rPr>
        <w:t>ыв</w:t>
      </w:r>
      <w:r>
        <w:rPr>
          <w:sz w:val="20"/>
          <w:szCs w:val="20"/>
        </w:rPr>
        <w:t>а</w:t>
      </w:r>
      <w:r w:rsidR="004C270B">
        <w:rPr>
          <w:sz w:val="20"/>
          <w:szCs w:val="20"/>
        </w:rPr>
        <w:t>е</w:t>
      </w:r>
      <w:r>
        <w:rPr>
          <w:sz w:val="20"/>
          <w:szCs w:val="20"/>
        </w:rPr>
        <w:t>т в оказании у</w:t>
      </w:r>
      <w:r w:rsidRPr="007C5C99">
        <w:rPr>
          <w:sz w:val="20"/>
          <w:szCs w:val="20"/>
        </w:rPr>
        <w:t>слуг (кроме случаев оказания экстренной медицинской помощи).</w:t>
      </w:r>
      <w:r>
        <w:rPr>
          <w:sz w:val="20"/>
          <w:szCs w:val="20"/>
        </w:rPr>
        <w:t xml:space="preserve"> </w:t>
      </w:r>
      <w:r w:rsidRPr="007C5C99">
        <w:rPr>
          <w:sz w:val="20"/>
          <w:szCs w:val="20"/>
        </w:rPr>
        <w:t xml:space="preserve">В случае отказа </w:t>
      </w:r>
      <w:r w:rsidR="004C270B">
        <w:rPr>
          <w:sz w:val="20"/>
          <w:szCs w:val="20"/>
        </w:rPr>
        <w:t xml:space="preserve">Заказчика </w:t>
      </w:r>
      <w:r w:rsidRPr="007C5C99">
        <w:rPr>
          <w:sz w:val="20"/>
          <w:szCs w:val="20"/>
        </w:rPr>
        <w:t>от оплаты оказанной </w:t>
      </w:r>
      <w:r w:rsidR="004C270B">
        <w:rPr>
          <w:sz w:val="20"/>
          <w:szCs w:val="20"/>
        </w:rPr>
        <w:t xml:space="preserve">ему </w:t>
      </w:r>
      <w:r w:rsidRPr="007C5C99">
        <w:rPr>
          <w:sz w:val="20"/>
          <w:szCs w:val="20"/>
        </w:rPr>
        <w:t>услуги на условия</w:t>
      </w:r>
      <w:r>
        <w:rPr>
          <w:sz w:val="20"/>
          <w:szCs w:val="20"/>
        </w:rPr>
        <w:t>х, согласованных в п.</w:t>
      </w:r>
      <w:r w:rsidRPr="007C5C99">
        <w:rPr>
          <w:sz w:val="20"/>
          <w:szCs w:val="20"/>
        </w:rPr>
        <w:t>3 настоящего Дог</w:t>
      </w:r>
      <w:r>
        <w:rPr>
          <w:sz w:val="20"/>
          <w:szCs w:val="20"/>
        </w:rPr>
        <w:t xml:space="preserve">овора, за каждый день просрочки </w:t>
      </w:r>
      <w:r w:rsidRPr="007C5C99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 </w:t>
      </w:r>
      <w:r w:rsidRPr="007C5C99">
        <w:rPr>
          <w:sz w:val="20"/>
          <w:szCs w:val="20"/>
        </w:rPr>
        <w:t>уплачивает Исполнителю неустойку в размере трех процентов стоимости оказанной услуги.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5.</w:t>
      </w:r>
      <w:r>
        <w:rPr>
          <w:sz w:val="20"/>
          <w:szCs w:val="20"/>
        </w:rPr>
        <w:t>4.</w:t>
      </w:r>
      <w:r w:rsidRPr="007C5C99">
        <w:rPr>
          <w:sz w:val="20"/>
          <w:szCs w:val="20"/>
        </w:rPr>
        <w:t xml:space="preserve"> Претензии и споры, возникшие </w:t>
      </w:r>
      <w:r>
        <w:rPr>
          <w:sz w:val="20"/>
          <w:szCs w:val="20"/>
        </w:rPr>
        <w:t>при исполнении настоящего договора</w:t>
      </w:r>
      <w:r w:rsidRPr="007C5C99">
        <w:rPr>
          <w:sz w:val="20"/>
          <w:szCs w:val="20"/>
        </w:rPr>
        <w:t xml:space="preserve">, разрешаются </w:t>
      </w:r>
      <w:r>
        <w:rPr>
          <w:sz w:val="20"/>
          <w:szCs w:val="20"/>
        </w:rPr>
        <w:t>путем переговоров</w:t>
      </w:r>
      <w:r w:rsidRPr="007C5C9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При </w:t>
      </w:r>
      <w:proofErr w:type="spellStart"/>
      <w:r>
        <w:rPr>
          <w:sz w:val="20"/>
          <w:szCs w:val="20"/>
        </w:rPr>
        <w:t>недостижении</w:t>
      </w:r>
      <w:proofErr w:type="spellEnd"/>
      <w:r>
        <w:rPr>
          <w:sz w:val="20"/>
          <w:szCs w:val="20"/>
        </w:rPr>
        <w:t xml:space="preserve"> соглашения </w:t>
      </w:r>
      <w:r w:rsidRPr="007C5C99">
        <w:rPr>
          <w:sz w:val="20"/>
          <w:szCs w:val="20"/>
        </w:rPr>
        <w:t>споры разрешаются в суде по месту нахождения исполнителя.</w:t>
      </w:r>
    </w:p>
    <w:p w:rsidR="00C5745B" w:rsidRPr="007C5C99" w:rsidRDefault="00C5745B" w:rsidP="00C5745B">
      <w:pPr>
        <w:pStyle w:val="a5"/>
        <w:widowControl w:val="0"/>
        <w:spacing w:before="0" w:beforeAutospacing="0" w:after="0" w:afterAutospacing="0"/>
        <w:jc w:val="center"/>
        <w:rPr>
          <w:rStyle w:val="a6"/>
          <w:sz w:val="20"/>
          <w:szCs w:val="20"/>
        </w:rPr>
      </w:pPr>
      <w:r w:rsidRPr="007C5C99">
        <w:rPr>
          <w:rStyle w:val="a6"/>
          <w:sz w:val="20"/>
          <w:szCs w:val="20"/>
        </w:rPr>
        <w:t>6. Порядок изменения и расторжения Договора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 xml:space="preserve">6.1. Порядок изменения условия о цене </w:t>
      </w:r>
      <w:r>
        <w:rPr>
          <w:sz w:val="20"/>
          <w:szCs w:val="20"/>
        </w:rPr>
        <w:t xml:space="preserve">договора </w:t>
      </w:r>
      <w:r w:rsidRPr="007C5C99">
        <w:rPr>
          <w:sz w:val="20"/>
          <w:szCs w:val="20"/>
        </w:rPr>
        <w:t xml:space="preserve">согласован Сторонами в п.3.1 </w:t>
      </w:r>
      <w:r>
        <w:rPr>
          <w:sz w:val="20"/>
          <w:szCs w:val="20"/>
        </w:rPr>
        <w:t>настоящего д</w:t>
      </w:r>
      <w:r w:rsidRPr="007C5C99">
        <w:rPr>
          <w:sz w:val="20"/>
          <w:szCs w:val="20"/>
        </w:rPr>
        <w:t xml:space="preserve">оговора. Все иные изменения и дополнения к </w:t>
      </w:r>
      <w:r>
        <w:rPr>
          <w:sz w:val="20"/>
          <w:szCs w:val="20"/>
        </w:rPr>
        <w:t>д</w:t>
      </w:r>
      <w:r w:rsidRPr="007C5C99">
        <w:rPr>
          <w:sz w:val="20"/>
          <w:szCs w:val="20"/>
        </w:rPr>
        <w:t xml:space="preserve">оговору считаются действительными, если они оформлены </w:t>
      </w:r>
      <w:r>
        <w:rPr>
          <w:sz w:val="20"/>
          <w:szCs w:val="20"/>
        </w:rPr>
        <w:t>посредством подписания дополнительного соглашения к договору</w:t>
      </w:r>
      <w:r w:rsidRPr="007C5C99">
        <w:rPr>
          <w:sz w:val="20"/>
          <w:szCs w:val="20"/>
        </w:rPr>
        <w:t xml:space="preserve"> уполномоченными представителями Сторон.</w:t>
      </w:r>
    </w:p>
    <w:p w:rsidR="00C5745B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857E53">
        <w:rPr>
          <w:sz w:val="20"/>
          <w:szCs w:val="20"/>
        </w:rPr>
        <w:t xml:space="preserve">6.2. Настоящий </w:t>
      </w:r>
      <w:proofErr w:type="gramStart"/>
      <w:r>
        <w:rPr>
          <w:sz w:val="20"/>
          <w:szCs w:val="20"/>
        </w:rPr>
        <w:t>д</w:t>
      </w:r>
      <w:r w:rsidRPr="00857E53">
        <w:rPr>
          <w:sz w:val="20"/>
          <w:szCs w:val="20"/>
        </w:rPr>
        <w:t>оговор</w:t>
      </w:r>
      <w:proofErr w:type="gramEnd"/>
      <w:r w:rsidRPr="00857E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может быть расторгнут </w:t>
      </w:r>
      <w:r w:rsidRPr="00857E53">
        <w:rPr>
          <w:sz w:val="20"/>
          <w:szCs w:val="20"/>
        </w:rPr>
        <w:t xml:space="preserve">в случае </w:t>
      </w:r>
      <w:r>
        <w:rPr>
          <w:sz w:val="20"/>
          <w:szCs w:val="20"/>
        </w:rPr>
        <w:t xml:space="preserve">письменного </w:t>
      </w:r>
      <w:r w:rsidRPr="00857E53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 xml:space="preserve">Заказчика </w:t>
      </w:r>
      <w:r w:rsidRPr="00857E53">
        <w:rPr>
          <w:sz w:val="20"/>
          <w:szCs w:val="20"/>
        </w:rPr>
        <w:t xml:space="preserve">от получения медицинских услуг после заключения настоящего </w:t>
      </w:r>
      <w:r>
        <w:rPr>
          <w:sz w:val="20"/>
          <w:szCs w:val="20"/>
        </w:rPr>
        <w:t>д</w:t>
      </w:r>
      <w:r w:rsidRPr="00857E53">
        <w:rPr>
          <w:sz w:val="20"/>
          <w:szCs w:val="20"/>
        </w:rPr>
        <w:t xml:space="preserve">оговора. Исполнитель информирует Заказчика о расторжении настоящего </w:t>
      </w:r>
      <w:r>
        <w:rPr>
          <w:sz w:val="20"/>
          <w:szCs w:val="20"/>
        </w:rPr>
        <w:t>д</w:t>
      </w:r>
      <w:r w:rsidRPr="00857E53">
        <w:rPr>
          <w:sz w:val="20"/>
          <w:szCs w:val="20"/>
        </w:rPr>
        <w:t xml:space="preserve">оговора по инициативе </w:t>
      </w:r>
      <w:r>
        <w:rPr>
          <w:sz w:val="20"/>
          <w:szCs w:val="20"/>
        </w:rPr>
        <w:t>п</w:t>
      </w:r>
      <w:r w:rsidRPr="00857E53">
        <w:rPr>
          <w:sz w:val="20"/>
          <w:szCs w:val="20"/>
        </w:rPr>
        <w:t xml:space="preserve">отребителя, при этом Заказчик оплачивает Исполнителю фактически понесенные расходы, связанные с исполнением обязательств по настоящему </w:t>
      </w:r>
      <w:r>
        <w:rPr>
          <w:sz w:val="20"/>
          <w:szCs w:val="20"/>
        </w:rPr>
        <w:t>д</w:t>
      </w:r>
      <w:r w:rsidRPr="00857E53">
        <w:rPr>
          <w:sz w:val="20"/>
          <w:szCs w:val="20"/>
        </w:rPr>
        <w:t>оговору.</w:t>
      </w:r>
    </w:p>
    <w:p w:rsidR="00C5745B" w:rsidRPr="007C5C99" w:rsidRDefault="00C5745B" w:rsidP="00C5745B">
      <w:pPr>
        <w:pStyle w:val="a5"/>
        <w:widowControl w:val="0"/>
        <w:spacing w:before="0" w:beforeAutospacing="0" w:after="0" w:afterAutospacing="0"/>
        <w:jc w:val="center"/>
        <w:rPr>
          <w:rStyle w:val="a6"/>
          <w:sz w:val="20"/>
          <w:szCs w:val="20"/>
        </w:rPr>
      </w:pPr>
      <w:r w:rsidRPr="007C5C99">
        <w:rPr>
          <w:rStyle w:val="a6"/>
          <w:sz w:val="20"/>
          <w:szCs w:val="20"/>
        </w:rPr>
        <w:t>7. Заключительные положения</w:t>
      </w:r>
    </w:p>
    <w:p w:rsidR="00C5745B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7.1. </w:t>
      </w:r>
      <w:r>
        <w:rPr>
          <w:sz w:val="20"/>
          <w:szCs w:val="20"/>
        </w:rPr>
        <w:t>Д</w:t>
      </w:r>
      <w:r w:rsidRPr="007C5C99">
        <w:rPr>
          <w:sz w:val="20"/>
          <w:szCs w:val="20"/>
        </w:rPr>
        <w:t>оговор заключён в 2-х экземплярах</w:t>
      </w:r>
      <w:r>
        <w:rPr>
          <w:sz w:val="20"/>
          <w:szCs w:val="20"/>
        </w:rPr>
        <w:t xml:space="preserve"> (по одному для каждой стороны)</w:t>
      </w:r>
      <w:r w:rsidRPr="007C5C99">
        <w:rPr>
          <w:sz w:val="20"/>
          <w:szCs w:val="20"/>
        </w:rPr>
        <w:t xml:space="preserve">, имеющих </w:t>
      </w:r>
      <w:r>
        <w:rPr>
          <w:sz w:val="20"/>
          <w:szCs w:val="20"/>
        </w:rPr>
        <w:t>равную юридическую силу.</w:t>
      </w:r>
    </w:p>
    <w:p w:rsidR="00C5745B" w:rsidRPr="007C5C99" w:rsidRDefault="00C5745B" w:rsidP="00C5745B">
      <w:pPr>
        <w:widowControl w:val="0"/>
        <w:ind w:firstLine="284"/>
        <w:jc w:val="both"/>
        <w:rPr>
          <w:sz w:val="20"/>
          <w:szCs w:val="20"/>
        </w:rPr>
      </w:pPr>
      <w:r w:rsidRPr="007C5C99">
        <w:rPr>
          <w:sz w:val="20"/>
          <w:szCs w:val="20"/>
        </w:rPr>
        <w:t>7.2 Договор вступает в</w:t>
      </w:r>
      <w:r>
        <w:rPr>
          <w:sz w:val="20"/>
          <w:szCs w:val="20"/>
        </w:rPr>
        <w:t xml:space="preserve"> силу с момента подписания Сторонами и действует до полного исполнения обязательств.</w:t>
      </w:r>
    </w:p>
    <w:p w:rsidR="00855D4A" w:rsidRDefault="00C5745B" w:rsidP="003704F5">
      <w:pPr>
        <w:pStyle w:val="a5"/>
        <w:widowControl w:val="0"/>
        <w:spacing w:before="0" w:beforeAutospacing="0" w:after="0" w:afterAutospacing="0"/>
        <w:jc w:val="center"/>
        <w:rPr>
          <w:rStyle w:val="a6"/>
          <w:sz w:val="20"/>
          <w:szCs w:val="20"/>
        </w:rPr>
      </w:pPr>
      <w:r w:rsidRPr="007C5C99">
        <w:rPr>
          <w:rStyle w:val="a6"/>
          <w:sz w:val="20"/>
          <w:szCs w:val="20"/>
        </w:rPr>
        <w:t>8. Реквизиты</w:t>
      </w:r>
      <w:r>
        <w:rPr>
          <w:rStyle w:val="a6"/>
          <w:sz w:val="20"/>
          <w:szCs w:val="20"/>
        </w:rPr>
        <w:t xml:space="preserve"> Сторон</w:t>
      </w:r>
      <w:bookmarkStart w:id="0" w:name="_GoBack"/>
      <w:bookmarkEnd w:id="0"/>
    </w:p>
    <w:p w:rsidR="003704F5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D7BE8">
        <w:rPr>
          <w:sz w:val="20"/>
          <w:szCs w:val="20"/>
          <w:u w:val="single"/>
        </w:rPr>
        <w:t>Исполнитель:</w:t>
      </w:r>
      <w:r>
        <w:rPr>
          <w:sz w:val="20"/>
          <w:szCs w:val="20"/>
        </w:rPr>
        <w:t xml:space="preserve">                                                               </w:t>
      </w:r>
      <w:r w:rsidRPr="00DD7BE8">
        <w:rPr>
          <w:sz w:val="20"/>
          <w:szCs w:val="20"/>
          <w:u w:val="single"/>
        </w:rPr>
        <w:t>Заказчик:</w:t>
      </w:r>
    </w:p>
    <w:p w:rsidR="003704F5" w:rsidRPr="00A614E0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A614E0">
        <w:rPr>
          <w:sz w:val="20"/>
          <w:szCs w:val="20"/>
        </w:rPr>
        <w:t>ООО «Кедр»</w:t>
      </w:r>
      <w:r>
        <w:rPr>
          <w:sz w:val="20"/>
          <w:szCs w:val="20"/>
        </w:rPr>
        <w:t xml:space="preserve">                                                                </w:t>
      </w:r>
      <w:r w:rsidRPr="00A614E0">
        <w:rPr>
          <w:sz w:val="20"/>
          <w:szCs w:val="20"/>
        </w:rPr>
        <w:t>ФИО п</w:t>
      </w:r>
      <w:r>
        <w:rPr>
          <w:sz w:val="20"/>
          <w:szCs w:val="20"/>
        </w:rPr>
        <w:t>ациента (с 14-летнего возраста)</w:t>
      </w:r>
      <w:r w:rsidRPr="00A614E0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A614E0">
        <w:rPr>
          <w:sz w:val="20"/>
          <w:szCs w:val="20"/>
        </w:rPr>
        <w:t xml:space="preserve"> ФИО законного представителя</w:t>
      </w:r>
      <w:r>
        <w:rPr>
          <w:sz w:val="20"/>
          <w:szCs w:val="20"/>
        </w:rPr>
        <w:t>:</w:t>
      </w:r>
    </w:p>
    <w:p w:rsidR="003704F5" w:rsidRPr="00A614E0" w:rsidRDefault="003704F5" w:rsidP="003704F5">
      <w:pPr>
        <w:pStyle w:val="a5"/>
        <w:framePr w:hSpace="180" w:wrap="around" w:vAnchor="page" w:hAnchor="page" w:x="857" w:y="11544"/>
        <w:widowControl w:val="0"/>
        <w:tabs>
          <w:tab w:val="left" w:pos="6156"/>
        </w:tabs>
        <w:spacing w:before="0" w:beforeAutospacing="0" w:after="0" w:afterAutospacing="0"/>
        <w:jc w:val="both"/>
        <w:rPr>
          <w:sz w:val="20"/>
          <w:szCs w:val="20"/>
        </w:rPr>
      </w:pPr>
      <w:r w:rsidRPr="00A614E0">
        <w:rPr>
          <w:sz w:val="20"/>
          <w:szCs w:val="20"/>
        </w:rPr>
        <w:t>Адрес: 249032 Калужская область,</w:t>
      </w:r>
      <w:r>
        <w:rPr>
          <w:sz w:val="20"/>
          <w:szCs w:val="20"/>
        </w:rPr>
        <w:t xml:space="preserve">                           </w:t>
      </w:r>
      <w:r w:rsidRPr="00A614E0">
        <w:rPr>
          <w:sz w:val="20"/>
          <w:szCs w:val="20"/>
        </w:rPr>
        <w:t>______________________________</w:t>
      </w:r>
      <w:r>
        <w:rPr>
          <w:sz w:val="20"/>
          <w:szCs w:val="20"/>
        </w:rPr>
        <w:t>/</w:t>
      </w:r>
      <w:r w:rsidRPr="00A614E0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  <w:r w:rsidRPr="00A614E0">
        <w:rPr>
          <w:sz w:val="20"/>
          <w:szCs w:val="20"/>
        </w:rPr>
        <w:t>____________</w:t>
      </w:r>
    </w:p>
    <w:p w:rsidR="003704F5" w:rsidRPr="00A614E0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A614E0">
        <w:rPr>
          <w:sz w:val="20"/>
          <w:szCs w:val="20"/>
        </w:rPr>
        <w:t xml:space="preserve">г. Обнинск, ул. </w:t>
      </w:r>
      <w:proofErr w:type="gramStart"/>
      <w:r w:rsidRPr="00A614E0">
        <w:rPr>
          <w:sz w:val="20"/>
          <w:szCs w:val="20"/>
        </w:rPr>
        <w:t>Звездная</w:t>
      </w:r>
      <w:proofErr w:type="gramEnd"/>
      <w:r w:rsidRPr="00A614E0">
        <w:rPr>
          <w:sz w:val="20"/>
          <w:szCs w:val="20"/>
        </w:rPr>
        <w:t>, д. 21а</w:t>
      </w:r>
      <w:r>
        <w:rPr>
          <w:sz w:val="20"/>
          <w:szCs w:val="20"/>
        </w:rPr>
        <w:t xml:space="preserve">                                 </w:t>
      </w:r>
      <w:r w:rsidRPr="00A614E0">
        <w:rPr>
          <w:sz w:val="20"/>
          <w:szCs w:val="20"/>
        </w:rPr>
        <w:t>Свидетельство о рождении пациента</w:t>
      </w:r>
      <w:r>
        <w:rPr>
          <w:sz w:val="20"/>
          <w:szCs w:val="20"/>
        </w:rPr>
        <w:t xml:space="preserve"> (если паспорт не выдавался)</w:t>
      </w:r>
      <w:r w:rsidRPr="00A614E0">
        <w:rPr>
          <w:sz w:val="20"/>
          <w:szCs w:val="20"/>
        </w:rPr>
        <w:t>:</w:t>
      </w:r>
    </w:p>
    <w:p w:rsidR="003704F5" w:rsidRPr="00A614E0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A614E0">
        <w:rPr>
          <w:sz w:val="20"/>
          <w:szCs w:val="20"/>
        </w:rPr>
        <w:t>ИНН/КПП 4025441685/402501001</w:t>
      </w:r>
      <w:r>
        <w:rPr>
          <w:sz w:val="20"/>
          <w:szCs w:val="20"/>
        </w:rPr>
        <w:t xml:space="preserve">                            </w:t>
      </w:r>
      <w:r w:rsidRPr="00A614E0">
        <w:rPr>
          <w:sz w:val="20"/>
          <w:szCs w:val="20"/>
        </w:rPr>
        <w:t>_____________________________________________________________</w:t>
      </w:r>
    </w:p>
    <w:p w:rsidR="003704F5" w:rsidRPr="00A614E0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A614E0">
        <w:rPr>
          <w:sz w:val="20"/>
          <w:szCs w:val="20"/>
        </w:rPr>
        <w:t>ОГРН 1144025005002</w:t>
      </w:r>
      <w:r>
        <w:rPr>
          <w:sz w:val="20"/>
          <w:szCs w:val="20"/>
        </w:rPr>
        <w:t xml:space="preserve">                                                 </w:t>
      </w:r>
      <w:r w:rsidRPr="00A614E0">
        <w:rPr>
          <w:sz w:val="20"/>
          <w:szCs w:val="20"/>
        </w:rPr>
        <w:t>Паспорт</w:t>
      </w:r>
      <w:r>
        <w:rPr>
          <w:sz w:val="20"/>
          <w:szCs w:val="20"/>
        </w:rPr>
        <w:t xml:space="preserve"> </w:t>
      </w:r>
      <w:r w:rsidRPr="00A614E0">
        <w:rPr>
          <w:sz w:val="20"/>
          <w:szCs w:val="20"/>
        </w:rPr>
        <w:t>пациента (с 14-летнего возраста):</w:t>
      </w:r>
      <w:r>
        <w:rPr>
          <w:sz w:val="20"/>
          <w:szCs w:val="20"/>
        </w:rPr>
        <w:t>_________________________</w:t>
      </w:r>
    </w:p>
    <w:p w:rsidR="003704F5" w:rsidRPr="00A614E0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регистрации </w:t>
      </w:r>
      <w:r w:rsidRPr="00453B83">
        <w:rPr>
          <w:sz w:val="20"/>
          <w:szCs w:val="20"/>
        </w:rPr>
        <w:t>20.11.2014</w:t>
      </w:r>
      <w:r>
        <w:rPr>
          <w:sz w:val="20"/>
          <w:szCs w:val="20"/>
        </w:rPr>
        <w:t xml:space="preserve">                                     </w:t>
      </w:r>
      <w:r w:rsidRPr="00A614E0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</w:t>
      </w:r>
      <w:r w:rsidRPr="00A614E0">
        <w:rPr>
          <w:sz w:val="20"/>
          <w:szCs w:val="20"/>
        </w:rPr>
        <w:t>__</w:t>
      </w:r>
    </w:p>
    <w:p w:rsidR="003704F5" w:rsidRPr="00A614E0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Регистрирующий орган: </w:t>
      </w:r>
      <w:r w:rsidRPr="00A53C7D">
        <w:rPr>
          <w:sz w:val="20"/>
          <w:szCs w:val="20"/>
        </w:rPr>
        <w:t>Инспекция</w:t>
      </w:r>
      <w:r>
        <w:rPr>
          <w:sz w:val="20"/>
          <w:szCs w:val="20"/>
        </w:rPr>
        <w:t xml:space="preserve">                         </w:t>
      </w:r>
      <w:r w:rsidRPr="00A614E0">
        <w:rPr>
          <w:sz w:val="20"/>
          <w:szCs w:val="20"/>
        </w:rPr>
        <w:t>Паспорт законного представителя:</w:t>
      </w:r>
      <w:r>
        <w:rPr>
          <w:sz w:val="20"/>
          <w:szCs w:val="20"/>
        </w:rPr>
        <w:t>________________________________</w:t>
      </w:r>
    </w:p>
    <w:p w:rsidR="003704F5" w:rsidRPr="00A614E0" w:rsidRDefault="003704F5" w:rsidP="003704F5">
      <w:pPr>
        <w:framePr w:hSpace="180" w:wrap="around" w:vAnchor="page" w:hAnchor="page" w:x="857" w:y="11544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A53C7D">
        <w:rPr>
          <w:sz w:val="20"/>
          <w:szCs w:val="20"/>
        </w:rPr>
        <w:t>Федеральной налоговой службы</w:t>
      </w:r>
      <w:r>
        <w:rPr>
          <w:sz w:val="20"/>
          <w:szCs w:val="20"/>
        </w:rPr>
        <w:t xml:space="preserve">                               </w:t>
      </w:r>
      <w:r w:rsidRPr="00A614E0">
        <w:rPr>
          <w:sz w:val="20"/>
          <w:szCs w:val="20"/>
        </w:rPr>
        <w:t>_____________________________________________________________</w:t>
      </w:r>
    </w:p>
    <w:p w:rsidR="003704F5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A53C7D">
        <w:rPr>
          <w:sz w:val="20"/>
          <w:szCs w:val="20"/>
        </w:rPr>
        <w:t xml:space="preserve">по Ленинскому округу </w:t>
      </w:r>
      <w:proofErr w:type="gramStart"/>
      <w:r w:rsidRPr="00A53C7D">
        <w:rPr>
          <w:sz w:val="20"/>
          <w:szCs w:val="20"/>
        </w:rPr>
        <w:t>г</w:t>
      </w:r>
      <w:proofErr w:type="gramEnd"/>
      <w:r w:rsidRPr="00A53C7D">
        <w:rPr>
          <w:sz w:val="20"/>
          <w:szCs w:val="20"/>
        </w:rPr>
        <w:t>. Калуги</w:t>
      </w:r>
      <w:r>
        <w:rPr>
          <w:sz w:val="20"/>
          <w:szCs w:val="20"/>
        </w:rPr>
        <w:t xml:space="preserve">                               Д</w:t>
      </w:r>
      <w:r w:rsidRPr="00A614E0">
        <w:rPr>
          <w:sz w:val="20"/>
          <w:szCs w:val="20"/>
        </w:rPr>
        <w:t>окумент, удостоверяющий полномочия</w:t>
      </w:r>
      <w:r>
        <w:rPr>
          <w:sz w:val="20"/>
          <w:szCs w:val="20"/>
        </w:rPr>
        <w:t xml:space="preserve"> усыновителя, опекуна,         </w:t>
      </w:r>
    </w:p>
    <w:p w:rsidR="003704F5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A614E0">
        <w:rPr>
          <w:sz w:val="20"/>
          <w:szCs w:val="20"/>
        </w:rPr>
        <w:t>тел./факс: (484)395-62-02</w:t>
      </w:r>
      <w:r w:rsidRPr="00C032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попечителя:_________________________________________________</w:t>
      </w:r>
    </w:p>
    <w:p w:rsidR="003704F5" w:rsidRPr="003704F5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</w:pPr>
      <w:proofErr w:type="gramStart"/>
      <w:r w:rsidRPr="00A614E0">
        <w:rPr>
          <w:sz w:val="20"/>
          <w:szCs w:val="20"/>
          <w:lang w:val="en-US"/>
        </w:rPr>
        <w:t>e</w:t>
      </w:r>
      <w:r w:rsidRPr="003704F5">
        <w:rPr>
          <w:sz w:val="20"/>
          <w:szCs w:val="20"/>
        </w:rPr>
        <w:t>-</w:t>
      </w:r>
      <w:r w:rsidRPr="00A614E0">
        <w:rPr>
          <w:sz w:val="20"/>
          <w:szCs w:val="20"/>
          <w:lang w:val="en-US"/>
        </w:rPr>
        <w:t>mail</w:t>
      </w:r>
      <w:proofErr w:type="gramEnd"/>
      <w:r w:rsidRPr="003704F5">
        <w:rPr>
          <w:sz w:val="20"/>
          <w:szCs w:val="20"/>
        </w:rPr>
        <w:t xml:space="preserve">: </w:t>
      </w:r>
      <w:hyperlink r:id="rId6" w:history="1">
        <w:r w:rsidRPr="00A614E0">
          <w:rPr>
            <w:sz w:val="20"/>
            <w:szCs w:val="20"/>
            <w:lang w:val="en-US"/>
          </w:rPr>
          <w:t>info</w:t>
        </w:r>
        <w:r w:rsidRPr="003704F5">
          <w:rPr>
            <w:sz w:val="20"/>
            <w:szCs w:val="20"/>
          </w:rPr>
          <w:t>@</w:t>
        </w:r>
        <w:proofErr w:type="spellStart"/>
        <w:r w:rsidRPr="00A614E0">
          <w:rPr>
            <w:sz w:val="20"/>
            <w:szCs w:val="20"/>
            <w:lang w:val="en-US"/>
          </w:rPr>
          <w:t>clinica</w:t>
        </w:r>
        <w:proofErr w:type="spellEnd"/>
        <w:r w:rsidRPr="003704F5">
          <w:rPr>
            <w:sz w:val="20"/>
            <w:szCs w:val="20"/>
          </w:rPr>
          <w:t>-</w:t>
        </w:r>
        <w:proofErr w:type="spellStart"/>
        <w:r w:rsidRPr="00A614E0">
          <w:rPr>
            <w:sz w:val="20"/>
            <w:szCs w:val="20"/>
            <w:lang w:val="en-US"/>
          </w:rPr>
          <w:t>kedr</w:t>
        </w:r>
        <w:proofErr w:type="spellEnd"/>
        <w:r w:rsidRPr="003704F5">
          <w:rPr>
            <w:sz w:val="20"/>
            <w:szCs w:val="20"/>
          </w:rPr>
          <w:t>.</w:t>
        </w:r>
        <w:proofErr w:type="spellStart"/>
        <w:r w:rsidRPr="00A614E0">
          <w:rPr>
            <w:sz w:val="20"/>
            <w:szCs w:val="20"/>
            <w:lang w:val="en-US"/>
          </w:rPr>
          <w:t>ru</w:t>
        </w:r>
        <w:proofErr w:type="spellEnd"/>
      </w:hyperlink>
      <w:r w:rsidRPr="003704F5">
        <w:t xml:space="preserve">    </w:t>
      </w:r>
      <w:r w:rsidRPr="003704F5">
        <w:rPr>
          <w:sz w:val="20"/>
          <w:szCs w:val="20"/>
        </w:rPr>
        <w:t xml:space="preserve">                                    _____________________________________________________________</w:t>
      </w:r>
    </w:p>
    <w:p w:rsidR="003704F5" w:rsidRPr="00A614E0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A614E0">
        <w:rPr>
          <w:sz w:val="20"/>
          <w:szCs w:val="20"/>
        </w:rPr>
        <w:t xml:space="preserve">сайт: </w:t>
      </w:r>
      <w:hyperlink r:id="rId7" w:history="1">
        <w:r w:rsidRPr="00A614E0">
          <w:rPr>
            <w:sz w:val="20"/>
            <w:szCs w:val="20"/>
          </w:rPr>
          <w:t>www.clinica-kedr.ru</w:t>
        </w:r>
      </w:hyperlink>
      <w:r>
        <w:t xml:space="preserve">        </w:t>
      </w:r>
      <w:r w:rsidRPr="003704F5">
        <w:rPr>
          <w:sz w:val="20"/>
          <w:szCs w:val="20"/>
        </w:rPr>
        <w:t xml:space="preserve">                                  </w:t>
      </w:r>
      <w:r w:rsidRPr="00A614E0">
        <w:rPr>
          <w:sz w:val="20"/>
          <w:szCs w:val="20"/>
        </w:rPr>
        <w:t>Место регистрации: _______</w:t>
      </w:r>
      <w:r>
        <w:rPr>
          <w:sz w:val="20"/>
          <w:szCs w:val="20"/>
        </w:rPr>
        <w:t>_</w:t>
      </w:r>
      <w:r w:rsidRPr="00A614E0">
        <w:rPr>
          <w:sz w:val="20"/>
          <w:szCs w:val="20"/>
        </w:rPr>
        <w:t>____________________________________</w:t>
      </w:r>
    </w:p>
    <w:p w:rsidR="003704F5" w:rsidRPr="00A614E0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A614E0">
        <w:rPr>
          <w:sz w:val="20"/>
          <w:szCs w:val="20"/>
        </w:rPr>
        <w:t>Место жительства: _________</w:t>
      </w:r>
      <w:r>
        <w:rPr>
          <w:sz w:val="20"/>
          <w:szCs w:val="20"/>
        </w:rPr>
        <w:t>_</w:t>
      </w:r>
      <w:r w:rsidRPr="00A614E0">
        <w:rPr>
          <w:sz w:val="20"/>
          <w:szCs w:val="20"/>
        </w:rPr>
        <w:t>___________________________________</w:t>
      </w:r>
    </w:p>
    <w:p w:rsidR="003704F5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A614E0">
        <w:rPr>
          <w:sz w:val="20"/>
          <w:szCs w:val="20"/>
        </w:rPr>
        <w:t>Генеральный директор</w:t>
      </w:r>
      <w:r>
        <w:rPr>
          <w:sz w:val="20"/>
          <w:szCs w:val="20"/>
        </w:rPr>
        <w:t xml:space="preserve">                                               </w:t>
      </w:r>
      <w:r w:rsidRPr="00A614E0">
        <w:rPr>
          <w:sz w:val="20"/>
          <w:szCs w:val="20"/>
        </w:rPr>
        <w:t>Контактные телефоны</w:t>
      </w:r>
      <w:r>
        <w:rPr>
          <w:sz w:val="20"/>
          <w:szCs w:val="20"/>
        </w:rPr>
        <w:t xml:space="preserve"> и выбранный способ получения информации:</w:t>
      </w:r>
    </w:p>
    <w:p w:rsidR="003704F5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A614E0">
        <w:rPr>
          <w:sz w:val="20"/>
          <w:szCs w:val="20"/>
        </w:rPr>
        <w:t>Мялин</w:t>
      </w:r>
      <w:proofErr w:type="spellEnd"/>
      <w:r w:rsidRPr="00A614E0">
        <w:rPr>
          <w:sz w:val="20"/>
          <w:szCs w:val="20"/>
        </w:rPr>
        <w:t xml:space="preserve"> А.Н.</w:t>
      </w:r>
      <w:r>
        <w:rPr>
          <w:sz w:val="20"/>
          <w:szCs w:val="20"/>
        </w:rPr>
        <w:t xml:space="preserve">                                                                 _____________________________________________________________</w:t>
      </w:r>
    </w:p>
    <w:p w:rsidR="003704F5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A614E0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 xml:space="preserve">                                               ___</w:t>
      </w:r>
      <w:r w:rsidRPr="00A614E0"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 xml:space="preserve">                   ___________</w:t>
      </w:r>
      <w:r w:rsidRPr="00A614E0">
        <w:rPr>
          <w:b/>
          <w:sz w:val="20"/>
          <w:szCs w:val="20"/>
        </w:rPr>
        <w:t>_____________________</w:t>
      </w:r>
      <w:r w:rsidRPr="003704F5">
        <w:rPr>
          <w:sz w:val="20"/>
          <w:szCs w:val="20"/>
        </w:rPr>
        <w:t xml:space="preserve"> </w:t>
      </w:r>
    </w:p>
    <w:p w:rsidR="003704F5" w:rsidRPr="00855D4A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A614E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                       </w:t>
      </w:r>
      <w:proofErr w:type="spellStart"/>
      <w:proofErr w:type="gramStart"/>
      <w:r w:rsidRPr="00A614E0">
        <w:rPr>
          <w:sz w:val="20"/>
          <w:szCs w:val="20"/>
        </w:rPr>
        <w:t>Подпись</w:t>
      </w:r>
      <w:proofErr w:type="spellEnd"/>
      <w:proofErr w:type="gramEnd"/>
      <w:r w:rsidRPr="00A614E0">
        <w:rPr>
          <w:sz w:val="20"/>
          <w:szCs w:val="20"/>
        </w:rPr>
        <w:t xml:space="preserve"> пациента </w:t>
      </w:r>
      <w:r>
        <w:rPr>
          <w:sz w:val="20"/>
          <w:szCs w:val="20"/>
        </w:rPr>
        <w:t xml:space="preserve">                      Подпись </w:t>
      </w:r>
      <w:r w:rsidRPr="00A614E0">
        <w:rPr>
          <w:sz w:val="20"/>
          <w:szCs w:val="20"/>
        </w:rPr>
        <w:t>законного представителя</w:t>
      </w:r>
    </w:p>
    <w:p w:rsidR="003704F5" w:rsidRPr="00A614E0" w:rsidRDefault="003704F5" w:rsidP="003704F5">
      <w:pPr>
        <w:pStyle w:val="a5"/>
        <w:framePr w:hSpace="180" w:wrap="around" w:vAnchor="page" w:hAnchor="page" w:x="857" w:y="11544"/>
        <w:widowControl w:val="0"/>
        <w:spacing w:before="0" w:beforeAutospacing="0" w:after="0" w:afterAutospacing="0"/>
        <w:rPr>
          <w:sz w:val="20"/>
          <w:szCs w:val="20"/>
        </w:rPr>
      </w:pPr>
    </w:p>
    <w:p w:rsidR="008F7624" w:rsidRDefault="008F7624" w:rsidP="003704F5"/>
    <w:sectPr w:rsidR="008F7624" w:rsidSect="00B3246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0F33"/>
    <w:multiLevelType w:val="hybridMultilevel"/>
    <w:tmpl w:val="AF7841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E49FF"/>
    <w:multiLevelType w:val="hybridMultilevel"/>
    <w:tmpl w:val="D3ECBE0A"/>
    <w:lvl w:ilvl="0" w:tplc="1952A9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D6AF264">
      <w:numFmt w:val="none"/>
      <w:lvlText w:val=""/>
      <w:lvlJc w:val="left"/>
      <w:pPr>
        <w:tabs>
          <w:tab w:val="num" w:pos="142"/>
        </w:tabs>
      </w:pPr>
    </w:lvl>
    <w:lvl w:ilvl="2" w:tplc="A7201EDE">
      <w:numFmt w:val="none"/>
      <w:lvlText w:val=""/>
      <w:lvlJc w:val="left"/>
      <w:pPr>
        <w:tabs>
          <w:tab w:val="num" w:pos="142"/>
        </w:tabs>
      </w:pPr>
    </w:lvl>
    <w:lvl w:ilvl="3" w:tplc="702482CC">
      <w:numFmt w:val="none"/>
      <w:lvlText w:val=""/>
      <w:lvlJc w:val="left"/>
      <w:pPr>
        <w:tabs>
          <w:tab w:val="num" w:pos="142"/>
        </w:tabs>
      </w:pPr>
    </w:lvl>
    <w:lvl w:ilvl="4" w:tplc="50EA7C10">
      <w:numFmt w:val="none"/>
      <w:lvlText w:val=""/>
      <w:lvlJc w:val="left"/>
      <w:pPr>
        <w:tabs>
          <w:tab w:val="num" w:pos="142"/>
        </w:tabs>
      </w:pPr>
    </w:lvl>
    <w:lvl w:ilvl="5" w:tplc="DFE4BBD2">
      <w:numFmt w:val="none"/>
      <w:lvlText w:val=""/>
      <w:lvlJc w:val="left"/>
      <w:pPr>
        <w:tabs>
          <w:tab w:val="num" w:pos="142"/>
        </w:tabs>
      </w:pPr>
    </w:lvl>
    <w:lvl w:ilvl="6" w:tplc="FD9AA63A">
      <w:numFmt w:val="none"/>
      <w:lvlText w:val=""/>
      <w:lvlJc w:val="left"/>
      <w:pPr>
        <w:tabs>
          <w:tab w:val="num" w:pos="142"/>
        </w:tabs>
      </w:pPr>
    </w:lvl>
    <w:lvl w:ilvl="7" w:tplc="9FC27E04">
      <w:numFmt w:val="none"/>
      <w:lvlText w:val=""/>
      <w:lvlJc w:val="left"/>
      <w:pPr>
        <w:tabs>
          <w:tab w:val="num" w:pos="142"/>
        </w:tabs>
      </w:pPr>
    </w:lvl>
    <w:lvl w:ilvl="8" w:tplc="D1BA4FC2">
      <w:numFmt w:val="none"/>
      <w:lvlText w:val=""/>
      <w:lvlJc w:val="left"/>
      <w:pPr>
        <w:tabs>
          <w:tab w:val="num" w:pos="14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745B"/>
    <w:rsid w:val="00022F54"/>
    <w:rsid w:val="00067876"/>
    <w:rsid w:val="000E0EFD"/>
    <w:rsid w:val="00116432"/>
    <w:rsid w:val="0022087D"/>
    <w:rsid w:val="002C5CBA"/>
    <w:rsid w:val="002C7813"/>
    <w:rsid w:val="002F7DDC"/>
    <w:rsid w:val="00300D95"/>
    <w:rsid w:val="00327903"/>
    <w:rsid w:val="003704F5"/>
    <w:rsid w:val="00373C27"/>
    <w:rsid w:val="004C270B"/>
    <w:rsid w:val="004E5C43"/>
    <w:rsid w:val="00502718"/>
    <w:rsid w:val="006529ED"/>
    <w:rsid w:val="008472AC"/>
    <w:rsid w:val="00855D4A"/>
    <w:rsid w:val="008F7624"/>
    <w:rsid w:val="0091477A"/>
    <w:rsid w:val="00945499"/>
    <w:rsid w:val="00956CE0"/>
    <w:rsid w:val="00963A3F"/>
    <w:rsid w:val="0097659D"/>
    <w:rsid w:val="009E63EF"/>
    <w:rsid w:val="00A540E0"/>
    <w:rsid w:val="00A56D08"/>
    <w:rsid w:val="00AE03E9"/>
    <w:rsid w:val="00AF4B46"/>
    <w:rsid w:val="00B7019F"/>
    <w:rsid w:val="00BE4C49"/>
    <w:rsid w:val="00C15939"/>
    <w:rsid w:val="00C5745B"/>
    <w:rsid w:val="00C6102B"/>
    <w:rsid w:val="00C75D52"/>
    <w:rsid w:val="00CB3C93"/>
    <w:rsid w:val="00D3310B"/>
    <w:rsid w:val="00D35178"/>
    <w:rsid w:val="00D860D6"/>
    <w:rsid w:val="00E2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45B"/>
    <w:rPr>
      <w:bCs/>
      <w:sz w:val="16"/>
      <w:szCs w:val="20"/>
    </w:rPr>
  </w:style>
  <w:style w:type="character" w:customStyle="1" w:styleId="a4">
    <w:name w:val="Основной текст Знак"/>
    <w:basedOn w:val="a0"/>
    <w:link w:val="a3"/>
    <w:rsid w:val="00C5745B"/>
    <w:rPr>
      <w:rFonts w:ascii="Times New Roman" w:eastAsia="Times New Roman" w:hAnsi="Times New Roman" w:cs="Times New Roman"/>
      <w:bCs/>
      <w:sz w:val="16"/>
      <w:szCs w:val="20"/>
      <w:lang w:eastAsia="ru-RU"/>
    </w:rPr>
  </w:style>
  <w:style w:type="paragraph" w:styleId="a5">
    <w:name w:val="Normal (Web)"/>
    <w:basedOn w:val="a"/>
    <w:rsid w:val="00C5745B"/>
    <w:pPr>
      <w:spacing w:before="100" w:beforeAutospacing="1" w:after="100" w:afterAutospacing="1"/>
    </w:pPr>
  </w:style>
  <w:style w:type="character" w:styleId="a6">
    <w:name w:val="Strong"/>
    <w:qFormat/>
    <w:rsid w:val="00C574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5D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ica-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inica-kedr.ru" TargetMode="External"/><Relationship Id="rId5" Type="http://schemas.openxmlformats.org/officeDocument/2006/relationships/hyperlink" Target="http://www.clinica-ked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2020-09-16T15:12:00Z</dcterms:created>
  <dcterms:modified xsi:type="dcterms:W3CDTF">2020-09-16T15:12:00Z</dcterms:modified>
</cp:coreProperties>
</file>